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02E" w:rsidRPr="00F7402E" w:rsidRDefault="00F7402E" w:rsidP="00FA661F">
      <w:pPr>
        <w:pStyle w:val="a8"/>
        <w:jc w:val="center"/>
        <w:rPr>
          <w:sz w:val="24"/>
          <w:szCs w:val="24"/>
          <w:lang w:val="ru-RU"/>
        </w:rPr>
      </w:pPr>
      <w:r w:rsidRPr="00BB15B2">
        <w:object w:dxaOrig="641" w:dyaOrig="8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25pt;height:42pt" o:ole="" fillcolor="window">
            <v:imagedata r:id="rId5" o:title=""/>
          </v:shape>
          <o:OLEObject Type="Embed" ProgID="Word.Picture.8" ShapeID="_x0000_i1025" DrawAspect="Content" ObjectID="_1763386417" r:id="rId6"/>
        </w:object>
      </w:r>
    </w:p>
    <w:p w:rsidR="00F7402E" w:rsidRPr="00F7402E" w:rsidRDefault="00F7402E" w:rsidP="00F7402E">
      <w:pPr>
        <w:jc w:val="center"/>
        <w:rPr>
          <w:sz w:val="24"/>
          <w:szCs w:val="24"/>
          <w:lang w:val="ru-RU"/>
        </w:rPr>
      </w:pPr>
      <w:r w:rsidRPr="00F7402E">
        <w:rPr>
          <w:sz w:val="24"/>
          <w:szCs w:val="24"/>
          <w:lang w:val="ru-RU"/>
        </w:rPr>
        <w:t> </w:t>
      </w:r>
    </w:p>
    <w:p w:rsidR="00F7402E" w:rsidRPr="00F7402E" w:rsidRDefault="00F7402E" w:rsidP="00F7402E">
      <w:pPr>
        <w:jc w:val="center"/>
        <w:rPr>
          <w:sz w:val="24"/>
          <w:szCs w:val="24"/>
          <w:lang w:val="ru-RU"/>
        </w:rPr>
      </w:pPr>
      <w:r w:rsidRPr="00F7402E">
        <w:rPr>
          <w:color w:val="000000"/>
          <w:sz w:val="28"/>
          <w:szCs w:val="28"/>
          <w:lang w:val="ru-RU"/>
        </w:rPr>
        <w:t>ГАТНЕНСЬКА СІЛЬСЬКА РАДА</w:t>
      </w:r>
    </w:p>
    <w:p w:rsidR="00F7402E" w:rsidRDefault="00F7402E" w:rsidP="00F7402E">
      <w:pPr>
        <w:jc w:val="center"/>
        <w:rPr>
          <w:color w:val="000000"/>
          <w:sz w:val="28"/>
          <w:szCs w:val="28"/>
          <w:lang w:val="ru-RU"/>
        </w:rPr>
      </w:pPr>
      <w:r w:rsidRPr="00F7402E">
        <w:rPr>
          <w:color w:val="000000"/>
          <w:sz w:val="28"/>
          <w:szCs w:val="28"/>
          <w:lang w:val="ru-RU"/>
        </w:rPr>
        <w:t>ФАСТІВСЬКОГО РАЙОНУ КИЇВСЬКОЇ ОБЛАСТІ</w:t>
      </w:r>
    </w:p>
    <w:p w:rsidR="00740D16" w:rsidRPr="00F7402E" w:rsidRDefault="00CA066F" w:rsidP="00F7402E">
      <w:pPr>
        <w:jc w:val="center"/>
        <w:rPr>
          <w:sz w:val="24"/>
          <w:szCs w:val="24"/>
          <w:lang w:val="ru-RU"/>
        </w:rPr>
      </w:pPr>
      <w:r>
        <w:rPr>
          <w:color w:val="000000"/>
          <w:sz w:val="28"/>
          <w:szCs w:val="28"/>
        </w:rPr>
        <w:t>СОРОКОВА</w:t>
      </w:r>
      <w:r w:rsidR="00D318B4">
        <w:rPr>
          <w:color w:val="000000"/>
          <w:sz w:val="28"/>
          <w:szCs w:val="28"/>
        </w:rPr>
        <w:t xml:space="preserve"> (позачергова)</w:t>
      </w:r>
      <w:r w:rsidR="00740D16">
        <w:rPr>
          <w:color w:val="000000"/>
          <w:sz w:val="28"/>
          <w:szCs w:val="28"/>
          <w:lang w:val="ru-RU"/>
        </w:rPr>
        <w:t xml:space="preserve"> СЕСІЯ </w:t>
      </w:r>
      <w:r w:rsidR="00740D16">
        <w:rPr>
          <w:color w:val="000000"/>
          <w:sz w:val="28"/>
          <w:szCs w:val="28"/>
          <w:lang w:val="en-US"/>
        </w:rPr>
        <w:t>VIII</w:t>
      </w:r>
      <w:r w:rsidR="00740D16" w:rsidRPr="00647B64">
        <w:rPr>
          <w:color w:val="000000"/>
          <w:sz w:val="28"/>
          <w:szCs w:val="28"/>
          <w:lang w:val="ru-RU"/>
        </w:rPr>
        <w:t xml:space="preserve"> </w:t>
      </w:r>
      <w:r w:rsidR="00740D16">
        <w:rPr>
          <w:color w:val="000000"/>
          <w:sz w:val="28"/>
          <w:szCs w:val="28"/>
          <w:lang w:val="ru-RU"/>
        </w:rPr>
        <w:t>СКЛИКАННЯ</w:t>
      </w:r>
    </w:p>
    <w:p w:rsidR="00F7402E" w:rsidRDefault="00F7402E" w:rsidP="00322766">
      <w:pPr>
        <w:jc w:val="center"/>
        <w:rPr>
          <w:b/>
          <w:sz w:val="28"/>
          <w:szCs w:val="28"/>
        </w:rPr>
      </w:pPr>
    </w:p>
    <w:p w:rsidR="00F7402E" w:rsidRDefault="00F7402E" w:rsidP="00322766">
      <w:pPr>
        <w:jc w:val="center"/>
        <w:rPr>
          <w:b/>
          <w:sz w:val="28"/>
          <w:szCs w:val="28"/>
        </w:rPr>
      </w:pPr>
    </w:p>
    <w:p w:rsidR="00322766" w:rsidRDefault="00012725" w:rsidP="003227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 w:rsidR="00F7402E" w:rsidRPr="00736F0F" w:rsidRDefault="007F31AC" w:rsidP="007F31AC">
      <w:pPr>
        <w:jc w:val="both"/>
        <w:rPr>
          <w:b/>
          <w:sz w:val="28"/>
          <w:szCs w:val="28"/>
        </w:rPr>
      </w:pPr>
      <w:r w:rsidRPr="007F31AC">
        <w:rPr>
          <w:b/>
          <w:sz w:val="28"/>
          <w:szCs w:val="28"/>
        </w:rPr>
        <w:t xml:space="preserve">від </w:t>
      </w:r>
      <w:r w:rsidR="00CA066F">
        <w:rPr>
          <w:b/>
          <w:sz w:val="28"/>
          <w:szCs w:val="28"/>
        </w:rPr>
        <w:t>07 грудня</w:t>
      </w:r>
      <w:r w:rsidRPr="007F31AC">
        <w:rPr>
          <w:b/>
          <w:sz w:val="28"/>
          <w:szCs w:val="28"/>
        </w:rPr>
        <w:t xml:space="preserve"> 202</w:t>
      </w:r>
      <w:r w:rsidR="008A125C">
        <w:rPr>
          <w:b/>
          <w:sz w:val="28"/>
          <w:szCs w:val="28"/>
        </w:rPr>
        <w:t>3</w:t>
      </w:r>
      <w:r w:rsidRPr="007F31AC">
        <w:rPr>
          <w:b/>
          <w:sz w:val="28"/>
          <w:szCs w:val="28"/>
        </w:rPr>
        <w:t xml:space="preserve"> року</w:t>
      </w:r>
      <w:r>
        <w:rPr>
          <w:b/>
          <w:sz w:val="28"/>
          <w:szCs w:val="28"/>
        </w:rPr>
        <w:t xml:space="preserve">                                                                   </w:t>
      </w:r>
      <w:r w:rsidR="00740D16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№</w:t>
      </w:r>
      <w:r w:rsidR="00CA066F">
        <w:rPr>
          <w:b/>
          <w:sz w:val="28"/>
          <w:szCs w:val="28"/>
        </w:rPr>
        <w:t>40</w:t>
      </w:r>
      <w:r w:rsidR="0012350A">
        <w:rPr>
          <w:b/>
          <w:sz w:val="28"/>
          <w:szCs w:val="28"/>
        </w:rPr>
        <w:t>/1</w:t>
      </w:r>
    </w:p>
    <w:p w:rsidR="007F31AC" w:rsidRDefault="00740D16" w:rsidP="00012725">
      <w:pPr>
        <w:jc w:val="center"/>
        <w:rPr>
          <w:b/>
          <w:sz w:val="28"/>
          <w:szCs w:val="28"/>
        </w:rPr>
      </w:pPr>
      <w:r w:rsidRPr="00740D16">
        <w:rPr>
          <w:b/>
          <w:sz w:val="28"/>
          <w:szCs w:val="28"/>
        </w:rPr>
        <w:t>с.</w:t>
      </w:r>
      <w:r>
        <w:rPr>
          <w:b/>
          <w:sz w:val="28"/>
          <w:szCs w:val="28"/>
        </w:rPr>
        <w:t xml:space="preserve"> </w:t>
      </w:r>
      <w:r w:rsidRPr="00740D16">
        <w:rPr>
          <w:b/>
          <w:sz w:val="28"/>
          <w:szCs w:val="28"/>
        </w:rPr>
        <w:t>Гатне</w:t>
      </w:r>
    </w:p>
    <w:p w:rsidR="00740D16" w:rsidRPr="00740D16" w:rsidRDefault="00740D16" w:rsidP="00012725">
      <w:pPr>
        <w:jc w:val="center"/>
        <w:rPr>
          <w:b/>
          <w:sz w:val="28"/>
          <w:szCs w:val="28"/>
        </w:rPr>
      </w:pPr>
    </w:p>
    <w:p w:rsidR="00012725" w:rsidRDefault="00012725" w:rsidP="00012725">
      <w:pPr>
        <w:jc w:val="center"/>
        <w:rPr>
          <w:i/>
          <w:sz w:val="28"/>
          <w:szCs w:val="28"/>
          <w:u w:val="single"/>
        </w:rPr>
      </w:pPr>
      <w:r w:rsidRPr="00012725">
        <w:rPr>
          <w:i/>
          <w:sz w:val="28"/>
          <w:szCs w:val="28"/>
          <w:u w:val="single"/>
        </w:rPr>
        <w:t>код бюджету  10537000000</w:t>
      </w:r>
    </w:p>
    <w:p w:rsidR="00012725" w:rsidRDefault="00012725" w:rsidP="00012725">
      <w:pPr>
        <w:jc w:val="center"/>
        <w:rPr>
          <w:i/>
          <w:sz w:val="28"/>
          <w:szCs w:val="28"/>
          <w:u w:val="single"/>
        </w:rPr>
      </w:pPr>
    </w:p>
    <w:p w:rsidR="00012725" w:rsidRDefault="00012725" w:rsidP="00740D16">
      <w:pPr>
        <w:jc w:val="center"/>
        <w:rPr>
          <w:b/>
          <w:sz w:val="28"/>
          <w:szCs w:val="28"/>
        </w:rPr>
      </w:pPr>
      <w:r w:rsidRPr="00012725">
        <w:rPr>
          <w:b/>
          <w:sz w:val="28"/>
          <w:szCs w:val="28"/>
        </w:rPr>
        <w:t>Про внесення змін до бюджету</w:t>
      </w:r>
      <w:r w:rsidR="00740D16">
        <w:rPr>
          <w:b/>
          <w:sz w:val="28"/>
          <w:szCs w:val="28"/>
        </w:rPr>
        <w:t xml:space="preserve"> </w:t>
      </w:r>
      <w:r w:rsidRPr="00012725">
        <w:rPr>
          <w:b/>
          <w:sz w:val="28"/>
          <w:szCs w:val="28"/>
        </w:rPr>
        <w:t xml:space="preserve">Гатненської </w:t>
      </w:r>
      <w:r w:rsidR="006978FE">
        <w:rPr>
          <w:b/>
          <w:sz w:val="28"/>
          <w:szCs w:val="28"/>
        </w:rPr>
        <w:t xml:space="preserve">сільської </w:t>
      </w:r>
      <w:r w:rsidRPr="00012725">
        <w:rPr>
          <w:b/>
          <w:sz w:val="28"/>
          <w:szCs w:val="28"/>
        </w:rPr>
        <w:t>територіальної громади</w:t>
      </w:r>
    </w:p>
    <w:p w:rsidR="00012725" w:rsidRDefault="00012725" w:rsidP="00012725">
      <w:pPr>
        <w:rPr>
          <w:b/>
          <w:sz w:val="28"/>
          <w:szCs w:val="28"/>
        </w:rPr>
      </w:pPr>
    </w:p>
    <w:p w:rsidR="006B1989" w:rsidRDefault="00012725" w:rsidP="006B198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6B1989">
        <w:rPr>
          <w:rStyle w:val="docdata"/>
          <w:color w:val="000000"/>
          <w:sz w:val="28"/>
          <w:szCs w:val="28"/>
        </w:rPr>
        <w:t>Відповідно до Бюджетного кодексу України, Законів України «Про Державний бюджет на 202</w:t>
      </w:r>
      <w:r w:rsidR="008A125C">
        <w:rPr>
          <w:rStyle w:val="docdata"/>
          <w:color w:val="000000"/>
          <w:sz w:val="28"/>
          <w:szCs w:val="28"/>
        </w:rPr>
        <w:t>3</w:t>
      </w:r>
      <w:r w:rsidR="006B1989">
        <w:rPr>
          <w:rStyle w:val="docdata"/>
          <w:color w:val="000000"/>
          <w:sz w:val="28"/>
          <w:szCs w:val="28"/>
        </w:rPr>
        <w:t xml:space="preserve"> рік» (зі змінами), «Про місцеве самоврядування» (зі змінами)</w:t>
      </w:r>
      <w:r w:rsidR="006B1989">
        <w:rPr>
          <w:b/>
          <w:sz w:val="28"/>
          <w:szCs w:val="28"/>
        </w:rPr>
        <w:t xml:space="preserve"> </w:t>
      </w:r>
      <w:r w:rsidR="006B1989" w:rsidRPr="006B1989">
        <w:rPr>
          <w:sz w:val="28"/>
          <w:szCs w:val="28"/>
        </w:rPr>
        <w:t>сесія Гатненської сільської ради</w:t>
      </w:r>
    </w:p>
    <w:p w:rsidR="006B1989" w:rsidRPr="006B1989" w:rsidRDefault="006B1989" w:rsidP="006B1989">
      <w:pPr>
        <w:jc w:val="both"/>
        <w:rPr>
          <w:sz w:val="28"/>
          <w:szCs w:val="28"/>
        </w:rPr>
      </w:pPr>
    </w:p>
    <w:p w:rsidR="00012725" w:rsidRDefault="006B1989" w:rsidP="006B19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ВИРІШИЛА</w:t>
      </w:r>
      <w:r w:rsidR="00012725">
        <w:rPr>
          <w:b/>
          <w:sz w:val="28"/>
          <w:szCs w:val="28"/>
        </w:rPr>
        <w:t>:</w:t>
      </w:r>
    </w:p>
    <w:p w:rsidR="00E33879" w:rsidRDefault="00E33879" w:rsidP="006B1989">
      <w:pPr>
        <w:jc w:val="center"/>
        <w:rPr>
          <w:b/>
          <w:sz w:val="28"/>
          <w:szCs w:val="28"/>
        </w:rPr>
      </w:pPr>
    </w:p>
    <w:p w:rsidR="00AB3CEB" w:rsidRDefault="00E33879" w:rsidP="006B19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ДОХОДИ </w:t>
      </w:r>
    </w:p>
    <w:p w:rsidR="00112990" w:rsidRDefault="00112990" w:rsidP="006B1989">
      <w:pPr>
        <w:jc w:val="center"/>
        <w:rPr>
          <w:b/>
          <w:sz w:val="28"/>
          <w:szCs w:val="28"/>
        </w:rPr>
      </w:pPr>
    </w:p>
    <w:p w:rsidR="00E33879" w:rsidRPr="00CA066F" w:rsidRDefault="00E33879" w:rsidP="00835564">
      <w:pPr>
        <w:pStyle w:val="a3"/>
        <w:numPr>
          <w:ilvl w:val="0"/>
          <w:numId w:val="1"/>
        </w:numPr>
        <w:jc w:val="both"/>
        <w:rPr>
          <w:sz w:val="24"/>
          <w:szCs w:val="24"/>
          <w:lang w:eastAsia="en-US"/>
        </w:rPr>
      </w:pPr>
      <w:r w:rsidRPr="00CA066F">
        <w:rPr>
          <w:color w:val="000000"/>
          <w:sz w:val="28"/>
          <w:szCs w:val="28"/>
        </w:rPr>
        <w:t xml:space="preserve">Збільшити обсяг доходів </w:t>
      </w:r>
      <w:r w:rsidR="00CA066F" w:rsidRPr="00CA066F">
        <w:rPr>
          <w:color w:val="000000"/>
          <w:sz w:val="28"/>
          <w:szCs w:val="28"/>
        </w:rPr>
        <w:t>спеціального</w:t>
      </w:r>
      <w:r w:rsidRPr="00CA066F">
        <w:rPr>
          <w:color w:val="000000"/>
          <w:sz w:val="28"/>
          <w:szCs w:val="28"/>
        </w:rPr>
        <w:t xml:space="preserve"> фонду бюджету за рахунок </w:t>
      </w:r>
      <w:r w:rsidR="00DA3D41" w:rsidRPr="00CA066F">
        <w:rPr>
          <w:color w:val="000000"/>
          <w:sz w:val="28"/>
          <w:szCs w:val="28"/>
        </w:rPr>
        <w:t xml:space="preserve">субвенції </w:t>
      </w:r>
      <w:r w:rsidR="00D15AE9" w:rsidRPr="00CA066F">
        <w:rPr>
          <w:sz w:val="28"/>
          <w:szCs w:val="28"/>
        </w:rPr>
        <w:t>ККД 410</w:t>
      </w:r>
      <w:r w:rsidR="00D318B4" w:rsidRPr="00CA066F">
        <w:rPr>
          <w:sz w:val="28"/>
          <w:szCs w:val="28"/>
        </w:rPr>
        <w:t>5</w:t>
      </w:r>
      <w:r w:rsidR="00CA066F" w:rsidRPr="00CA066F">
        <w:rPr>
          <w:sz w:val="28"/>
          <w:szCs w:val="28"/>
        </w:rPr>
        <w:t>10</w:t>
      </w:r>
      <w:r w:rsidRPr="00CA066F">
        <w:rPr>
          <w:sz w:val="28"/>
          <w:szCs w:val="28"/>
        </w:rPr>
        <w:t>00</w:t>
      </w:r>
      <w:r w:rsidR="006312AE" w:rsidRPr="00CA066F">
        <w:rPr>
          <w:sz w:val="28"/>
          <w:szCs w:val="28"/>
        </w:rPr>
        <w:t xml:space="preserve"> </w:t>
      </w:r>
      <w:r w:rsidR="004950AC" w:rsidRPr="00CA066F">
        <w:rPr>
          <w:sz w:val="28"/>
          <w:szCs w:val="28"/>
        </w:rPr>
        <w:t>«</w:t>
      </w:r>
      <w:r w:rsidR="00CA066F" w:rsidRPr="00CA066F">
        <w:rPr>
          <w:sz w:val="28"/>
          <w:szCs w:val="28"/>
          <w:lang w:eastAsia="en-US"/>
        </w:rPr>
        <w:t>Субвенція з місцевого бюджету на здійснення переданих видатків у сфері освіти за рахунок коштів освітньої субвенції</w:t>
      </w:r>
      <w:r w:rsidR="00CA066F" w:rsidRPr="00CA066F">
        <w:rPr>
          <w:sz w:val="24"/>
          <w:szCs w:val="24"/>
          <w:lang w:eastAsia="en-US"/>
        </w:rPr>
        <w:t xml:space="preserve">» </w:t>
      </w:r>
      <w:r w:rsidR="004950AC" w:rsidRPr="00CA066F">
        <w:rPr>
          <w:sz w:val="24"/>
          <w:szCs w:val="24"/>
          <w:lang w:eastAsia="en-US"/>
        </w:rPr>
        <w:t xml:space="preserve"> </w:t>
      </w:r>
      <w:r w:rsidR="004950AC" w:rsidRPr="00CA066F">
        <w:rPr>
          <w:sz w:val="28"/>
          <w:szCs w:val="28"/>
          <w:lang w:eastAsia="en-US"/>
        </w:rPr>
        <w:t xml:space="preserve">на загальну суму </w:t>
      </w:r>
      <w:r w:rsidR="006312AE" w:rsidRPr="00CA066F">
        <w:rPr>
          <w:sz w:val="28"/>
          <w:szCs w:val="28"/>
          <w:lang w:eastAsia="en-US"/>
        </w:rPr>
        <w:t xml:space="preserve"> </w:t>
      </w:r>
      <w:r w:rsidR="00CA066F" w:rsidRPr="00CA066F">
        <w:rPr>
          <w:sz w:val="28"/>
          <w:szCs w:val="28"/>
          <w:lang w:eastAsia="en-US"/>
        </w:rPr>
        <w:t xml:space="preserve">79 080,00 </w:t>
      </w:r>
      <w:r w:rsidRPr="00CA066F">
        <w:rPr>
          <w:color w:val="000000"/>
          <w:sz w:val="28"/>
          <w:szCs w:val="28"/>
        </w:rPr>
        <w:t>грн.</w:t>
      </w:r>
    </w:p>
    <w:p w:rsidR="000D3013" w:rsidRPr="000D3013" w:rsidRDefault="000D3013" w:rsidP="000D3013">
      <w:pPr>
        <w:ind w:left="349"/>
        <w:jc w:val="both"/>
        <w:rPr>
          <w:sz w:val="24"/>
          <w:szCs w:val="24"/>
          <w:lang w:eastAsia="en-US"/>
        </w:rPr>
      </w:pPr>
    </w:p>
    <w:p w:rsidR="000D3013" w:rsidRPr="00D21BCC" w:rsidRDefault="00CA066F" w:rsidP="00E219B6">
      <w:pPr>
        <w:pStyle w:val="a3"/>
        <w:numPr>
          <w:ilvl w:val="0"/>
          <w:numId w:val="1"/>
        </w:numPr>
        <w:jc w:val="both"/>
        <w:rPr>
          <w:sz w:val="24"/>
          <w:szCs w:val="24"/>
          <w:lang w:eastAsia="en-US"/>
        </w:rPr>
      </w:pPr>
      <w:r w:rsidRPr="00D51B14">
        <w:rPr>
          <w:color w:val="000000"/>
          <w:sz w:val="28"/>
          <w:szCs w:val="28"/>
        </w:rPr>
        <w:t xml:space="preserve">Зменшити </w:t>
      </w:r>
      <w:r w:rsidR="000D3013" w:rsidRPr="00D51B14">
        <w:rPr>
          <w:color w:val="000000"/>
          <w:sz w:val="28"/>
          <w:szCs w:val="28"/>
        </w:rPr>
        <w:t xml:space="preserve">обсяг доходів загального фонду бюджету за рахунок субвенції </w:t>
      </w:r>
      <w:r w:rsidR="000D3013" w:rsidRPr="00D51B14">
        <w:rPr>
          <w:sz w:val="28"/>
          <w:szCs w:val="28"/>
        </w:rPr>
        <w:t>ККД 410</w:t>
      </w:r>
      <w:r w:rsidR="00D51B14" w:rsidRPr="00D51B14">
        <w:rPr>
          <w:sz w:val="28"/>
          <w:szCs w:val="28"/>
        </w:rPr>
        <w:t>590</w:t>
      </w:r>
      <w:r w:rsidR="000D3013" w:rsidRPr="00D51B14">
        <w:rPr>
          <w:sz w:val="28"/>
          <w:szCs w:val="28"/>
        </w:rPr>
        <w:t>00 «</w:t>
      </w:r>
      <w:r w:rsidR="00D51B14" w:rsidRPr="00D51B14">
        <w:rPr>
          <w:sz w:val="28"/>
          <w:szCs w:val="28"/>
          <w:lang w:eastAsia="en-US"/>
        </w:rPr>
        <w:t>Субвенція з місцевого бюджету на облаштування безпечних умов у закладах загальної середньої освіти за рахунок відповідної субвенції з державного бюджету</w:t>
      </w:r>
      <w:r w:rsidR="000D3013" w:rsidRPr="00D51B14">
        <w:rPr>
          <w:sz w:val="24"/>
          <w:szCs w:val="24"/>
          <w:lang w:eastAsia="en-US"/>
        </w:rPr>
        <w:t xml:space="preserve">» </w:t>
      </w:r>
      <w:r w:rsidR="004950AC" w:rsidRPr="00D51B14">
        <w:rPr>
          <w:sz w:val="28"/>
          <w:szCs w:val="28"/>
          <w:lang w:eastAsia="en-US"/>
        </w:rPr>
        <w:t>на загальну суму</w:t>
      </w:r>
      <w:r w:rsidR="000D3013" w:rsidRPr="00D51B14">
        <w:rPr>
          <w:sz w:val="28"/>
          <w:szCs w:val="28"/>
          <w:lang w:eastAsia="en-US"/>
        </w:rPr>
        <w:t xml:space="preserve"> </w:t>
      </w:r>
      <w:r w:rsidR="004950AC" w:rsidRPr="00D51B14">
        <w:rPr>
          <w:sz w:val="28"/>
          <w:szCs w:val="28"/>
          <w:lang w:eastAsia="en-US"/>
        </w:rPr>
        <w:t xml:space="preserve"> </w:t>
      </w:r>
      <w:r w:rsidR="00D51B14" w:rsidRPr="00D51B14">
        <w:rPr>
          <w:sz w:val="28"/>
          <w:szCs w:val="28"/>
          <w:lang w:eastAsia="en-US"/>
        </w:rPr>
        <w:t>292 895,00</w:t>
      </w:r>
      <w:r w:rsidR="000D3013" w:rsidRPr="00D51B14">
        <w:rPr>
          <w:color w:val="000000"/>
          <w:sz w:val="28"/>
          <w:szCs w:val="28"/>
        </w:rPr>
        <w:t xml:space="preserve"> грн.</w:t>
      </w:r>
    </w:p>
    <w:p w:rsidR="00D21BCC" w:rsidRPr="00D21BCC" w:rsidRDefault="00D21BCC" w:rsidP="00D21BCC">
      <w:pPr>
        <w:pStyle w:val="a3"/>
        <w:rPr>
          <w:sz w:val="24"/>
          <w:szCs w:val="24"/>
          <w:lang w:eastAsia="en-US"/>
        </w:rPr>
      </w:pPr>
    </w:p>
    <w:p w:rsidR="00D21BCC" w:rsidRPr="006C2378" w:rsidRDefault="00D21BCC" w:rsidP="00D21BCC">
      <w:pPr>
        <w:pStyle w:val="a3"/>
        <w:numPr>
          <w:ilvl w:val="0"/>
          <w:numId w:val="1"/>
        </w:numPr>
        <w:jc w:val="both"/>
        <w:rPr>
          <w:sz w:val="24"/>
          <w:szCs w:val="24"/>
          <w:lang w:eastAsia="en-US"/>
        </w:rPr>
      </w:pPr>
      <w:r w:rsidRPr="00D21BCC">
        <w:rPr>
          <w:color w:val="000000"/>
          <w:sz w:val="28"/>
          <w:szCs w:val="28"/>
        </w:rPr>
        <w:t xml:space="preserve">Зменшити обсяг доходів спеціального фонду бюджету за рахунок субвенції </w:t>
      </w:r>
      <w:r w:rsidRPr="00D21BCC">
        <w:rPr>
          <w:sz w:val="28"/>
          <w:szCs w:val="28"/>
        </w:rPr>
        <w:t>ККД 41033100 «</w:t>
      </w:r>
      <w:r w:rsidRPr="00D21BCC">
        <w:rPr>
          <w:sz w:val="28"/>
          <w:szCs w:val="28"/>
          <w:lang w:eastAsia="en-US"/>
        </w:rPr>
        <w:t>Субвенція з державного бюджету місцевим бюджетам на реалізацію проектів в рамках Програми з відновлення України</w:t>
      </w:r>
      <w:r w:rsidRPr="00D21BCC">
        <w:rPr>
          <w:sz w:val="24"/>
          <w:szCs w:val="24"/>
          <w:lang w:eastAsia="en-US"/>
        </w:rPr>
        <w:t xml:space="preserve">» </w:t>
      </w:r>
      <w:r w:rsidRPr="00D21BCC">
        <w:rPr>
          <w:sz w:val="28"/>
          <w:szCs w:val="28"/>
          <w:lang w:eastAsia="en-US"/>
        </w:rPr>
        <w:t xml:space="preserve">на загальну суму  </w:t>
      </w:r>
      <w:r>
        <w:rPr>
          <w:sz w:val="28"/>
          <w:szCs w:val="28"/>
          <w:lang w:eastAsia="en-US"/>
        </w:rPr>
        <w:t>32 532 456,00</w:t>
      </w:r>
      <w:r w:rsidRPr="00D21BCC">
        <w:rPr>
          <w:color w:val="000000"/>
          <w:sz w:val="28"/>
          <w:szCs w:val="28"/>
        </w:rPr>
        <w:t xml:space="preserve"> грн</w:t>
      </w:r>
    </w:p>
    <w:p w:rsidR="006C2378" w:rsidRPr="006C2378" w:rsidRDefault="006C2378" w:rsidP="006C2378">
      <w:pPr>
        <w:pStyle w:val="a3"/>
        <w:rPr>
          <w:sz w:val="24"/>
          <w:szCs w:val="24"/>
          <w:lang w:eastAsia="en-US"/>
        </w:rPr>
      </w:pPr>
    </w:p>
    <w:p w:rsidR="006C2378" w:rsidRPr="003814B4" w:rsidRDefault="006C2378" w:rsidP="00D856DF">
      <w:pPr>
        <w:pStyle w:val="a3"/>
        <w:numPr>
          <w:ilvl w:val="0"/>
          <w:numId w:val="1"/>
        </w:numPr>
        <w:jc w:val="both"/>
        <w:rPr>
          <w:sz w:val="24"/>
          <w:szCs w:val="24"/>
          <w:lang w:eastAsia="en-US"/>
        </w:rPr>
      </w:pPr>
      <w:r w:rsidRPr="003814B4">
        <w:rPr>
          <w:color w:val="000000"/>
          <w:sz w:val="28"/>
          <w:szCs w:val="28"/>
        </w:rPr>
        <w:t xml:space="preserve">Збільшити обсяг доходів спеціального фонду бюджету за рахунок субвенції </w:t>
      </w:r>
      <w:r w:rsidRPr="003814B4">
        <w:rPr>
          <w:sz w:val="28"/>
          <w:szCs w:val="28"/>
        </w:rPr>
        <w:t>ККД 410</w:t>
      </w:r>
      <w:r w:rsidR="00A421D1" w:rsidRPr="003814B4">
        <w:rPr>
          <w:sz w:val="28"/>
          <w:szCs w:val="28"/>
        </w:rPr>
        <w:t>314</w:t>
      </w:r>
      <w:r w:rsidR="003814B4">
        <w:rPr>
          <w:sz w:val="28"/>
          <w:szCs w:val="28"/>
        </w:rPr>
        <w:t>00</w:t>
      </w:r>
      <w:r w:rsidRPr="003814B4">
        <w:rPr>
          <w:sz w:val="28"/>
          <w:szCs w:val="28"/>
        </w:rPr>
        <w:t xml:space="preserve"> «</w:t>
      </w:r>
      <w:r w:rsidR="003814B4" w:rsidRPr="003814B4">
        <w:rPr>
          <w:sz w:val="28"/>
          <w:szCs w:val="28"/>
          <w:lang w:eastAsia="en-US"/>
        </w:rPr>
        <w:t>Субвенція з державного бюджету місцевим бюджетам на реалізацію проектів в рамках Надзвичайної кредитної п</w:t>
      </w:r>
      <w:r w:rsidR="003814B4">
        <w:rPr>
          <w:sz w:val="28"/>
          <w:szCs w:val="28"/>
          <w:lang w:eastAsia="en-US"/>
        </w:rPr>
        <w:t>рограми для відновлення України</w:t>
      </w:r>
      <w:r w:rsidRPr="003814B4">
        <w:rPr>
          <w:sz w:val="28"/>
          <w:szCs w:val="28"/>
          <w:lang w:eastAsia="en-US"/>
        </w:rPr>
        <w:t>»</w:t>
      </w:r>
      <w:r w:rsidRPr="003814B4">
        <w:rPr>
          <w:sz w:val="24"/>
          <w:szCs w:val="24"/>
          <w:lang w:eastAsia="en-US"/>
        </w:rPr>
        <w:t xml:space="preserve"> </w:t>
      </w:r>
      <w:r w:rsidRPr="003814B4">
        <w:rPr>
          <w:sz w:val="28"/>
          <w:szCs w:val="28"/>
          <w:lang w:eastAsia="en-US"/>
        </w:rPr>
        <w:t xml:space="preserve">на загальну суму  11 000 000,00 </w:t>
      </w:r>
      <w:r w:rsidRPr="003814B4">
        <w:rPr>
          <w:color w:val="000000"/>
          <w:sz w:val="28"/>
          <w:szCs w:val="28"/>
        </w:rPr>
        <w:t>грн.</w:t>
      </w:r>
    </w:p>
    <w:p w:rsidR="00E33879" w:rsidRDefault="00E33879" w:rsidP="00E33879">
      <w:pPr>
        <w:jc w:val="center"/>
        <w:rPr>
          <w:b/>
          <w:sz w:val="28"/>
          <w:szCs w:val="28"/>
          <w:lang w:eastAsia="en-US"/>
        </w:rPr>
      </w:pPr>
      <w:r w:rsidRPr="00E33879">
        <w:rPr>
          <w:b/>
          <w:sz w:val="28"/>
          <w:szCs w:val="28"/>
          <w:lang w:eastAsia="en-US"/>
        </w:rPr>
        <w:lastRenderedPageBreak/>
        <w:t>ВИДАТКИ</w:t>
      </w:r>
    </w:p>
    <w:p w:rsidR="00AB3CEB" w:rsidRDefault="00AB3CEB" w:rsidP="00E33879">
      <w:pPr>
        <w:jc w:val="center"/>
        <w:rPr>
          <w:b/>
          <w:sz w:val="28"/>
          <w:szCs w:val="28"/>
          <w:lang w:eastAsia="en-US"/>
        </w:rPr>
      </w:pPr>
    </w:p>
    <w:p w:rsidR="00E33879" w:rsidRPr="00D51B14" w:rsidRDefault="00E33879" w:rsidP="00C04209">
      <w:pPr>
        <w:pStyle w:val="a3"/>
        <w:numPr>
          <w:ilvl w:val="0"/>
          <w:numId w:val="5"/>
        </w:numPr>
        <w:jc w:val="both"/>
        <w:rPr>
          <w:sz w:val="28"/>
          <w:szCs w:val="28"/>
          <w:lang w:eastAsia="en-US"/>
        </w:rPr>
      </w:pPr>
      <w:r w:rsidRPr="00D51B14">
        <w:rPr>
          <w:sz w:val="28"/>
          <w:szCs w:val="28"/>
        </w:rPr>
        <w:t xml:space="preserve">Збільшити видаткову частину </w:t>
      </w:r>
      <w:r w:rsidR="00D51B14" w:rsidRPr="00D51B14">
        <w:rPr>
          <w:sz w:val="28"/>
          <w:szCs w:val="28"/>
        </w:rPr>
        <w:t>спеціального</w:t>
      </w:r>
      <w:r w:rsidRPr="00D51B14">
        <w:rPr>
          <w:sz w:val="28"/>
          <w:szCs w:val="28"/>
        </w:rPr>
        <w:t xml:space="preserve"> фонду  </w:t>
      </w:r>
      <w:r w:rsidR="004950AC" w:rsidRPr="00D51B14">
        <w:rPr>
          <w:sz w:val="28"/>
          <w:szCs w:val="28"/>
        </w:rPr>
        <w:t xml:space="preserve">бюджету </w:t>
      </w:r>
      <w:r w:rsidRPr="00D51B14">
        <w:rPr>
          <w:sz w:val="28"/>
          <w:szCs w:val="28"/>
        </w:rPr>
        <w:t xml:space="preserve">за рахунок </w:t>
      </w:r>
      <w:r w:rsidR="0000379C" w:rsidRPr="00D51B14">
        <w:rPr>
          <w:sz w:val="28"/>
          <w:szCs w:val="28"/>
        </w:rPr>
        <w:t>субвенції</w:t>
      </w:r>
      <w:r w:rsidRPr="00D51B14">
        <w:rPr>
          <w:sz w:val="28"/>
          <w:szCs w:val="28"/>
        </w:rPr>
        <w:t xml:space="preserve"> </w:t>
      </w:r>
      <w:r w:rsidR="00D51B14" w:rsidRPr="00D51B14">
        <w:rPr>
          <w:sz w:val="28"/>
          <w:szCs w:val="28"/>
        </w:rPr>
        <w:t>ККД 41051000 «</w:t>
      </w:r>
      <w:r w:rsidR="00D51B14" w:rsidRPr="00D51B14">
        <w:rPr>
          <w:sz w:val="28"/>
          <w:szCs w:val="28"/>
          <w:lang w:eastAsia="en-US"/>
        </w:rPr>
        <w:t>Субвенція з місцевого бюджету на здійснення переданих видатків у сфері освіти за рахунок коштів освітньої субвенції</w:t>
      </w:r>
      <w:r w:rsidR="00D51B14" w:rsidRPr="00D51B14">
        <w:rPr>
          <w:sz w:val="24"/>
          <w:szCs w:val="24"/>
          <w:lang w:eastAsia="en-US"/>
        </w:rPr>
        <w:t xml:space="preserve">»  </w:t>
      </w:r>
      <w:r w:rsidR="00D51B14" w:rsidRPr="00D51B14">
        <w:rPr>
          <w:sz w:val="28"/>
          <w:szCs w:val="28"/>
          <w:lang w:eastAsia="en-US"/>
        </w:rPr>
        <w:t xml:space="preserve">на загальну суму  79 080,00 </w:t>
      </w:r>
      <w:r w:rsidR="00D51B14" w:rsidRPr="00D51B14">
        <w:rPr>
          <w:color w:val="000000"/>
          <w:sz w:val="28"/>
          <w:szCs w:val="28"/>
        </w:rPr>
        <w:t>грн.</w:t>
      </w:r>
      <w:r w:rsidR="004950AC" w:rsidRPr="00D51B14">
        <w:rPr>
          <w:color w:val="000000"/>
          <w:sz w:val="28"/>
          <w:szCs w:val="28"/>
        </w:rPr>
        <w:t xml:space="preserve">, </w:t>
      </w:r>
      <w:r w:rsidRPr="00D51B14">
        <w:rPr>
          <w:sz w:val="28"/>
          <w:szCs w:val="28"/>
        </w:rPr>
        <w:t xml:space="preserve">а саме: </w:t>
      </w:r>
    </w:p>
    <w:p w:rsidR="00480DCB" w:rsidRDefault="004950AC" w:rsidP="00480DCB">
      <w:pPr>
        <w:pStyle w:val="a3"/>
        <w:spacing w:line="276" w:lineRule="auto"/>
        <w:ind w:left="862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Управління освіти (06</w:t>
      </w:r>
      <w:r w:rsidR="00480DCB" w:rsidRPr="009B0DF8">
        <w:rPr>
          <w:sz w:val="28"/>
          <w:szCs w:val="28"/>
          <w:u w:val="single"/>
        </w:rPr>
        <w:t>):</w:t>
      </w:r>
    </w:p>
    <w:p w:rsidR="00FB0F36" w:rsidRDefault="00FB0F36" w:rsidP="00FB0F36">
      <w:pPr>
        <w:pStyle w:val="a3"/>
        <w:ind w:left="862" w:right="-2"/>
        <w:jc w:val="both"/>
        <w:rPr>
          <w:bCs/>
          <w:sz w:val="28"/>
          <w:szCs w:val="28"/>
        </w:rPr>
      </w:pPr>
      <w:r w:rsidRPr="0013590B">
        <w:rPr>
          <w:bCs/>
          <w:sz w:val="28"/>
          <w:szCs w:val="28"/>
        </w:rPr>
        <w:t xml:space="preserve">КПКВКМБ </w:t>
      </w:r>
      <w:r w:rsidR="004950AC">
        <w:rPr>
          <w:bCs/>
          <w:sz w:val="28"/>
          <w:szCs w:val="28"/>
        </w:rPr>
        <w:t>06112</w:t>
      </w:r>
      <w:r w:rsidR="00D51B14">
        <w:rPr>
          <w:bCs/>
          <w:sz w:val="28"/>
          <w:szCs w:val="28"/>
        </w:rPr>
        <w:t>72</w:t>
      </w:r>
      <w:r w:rsidRPr="00E5568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КЕКВ </w:t>
      </w:r>
      <w:r w:rsidR="00D51B14">
        <w:rPr>
          <w:bCs/>
          <w:sz w:val="28"/>
          <w:szCs w:val="28"/>
        </w:rPr>
        <w:t>2210</w:t>
      </w:r>
      <w:r>
        <w:rPr>
          <w:bCs/>
          <w:sz w:val="28"/>
          <w:szCs w:val="28"/>
        </w:rPr>
        <w:t xml:space="preserve"> на суму </w:t>
      </w:r>
      <w:r w:rsidR="00D51B14">
        <w:rPr>
          <w:bCs/>
          <w:sz w:val="28"/>
          <w:szCs w:val="28"/>
        </w:rPr>
        <w:t>79</w:t>
      </w:r>
      <w:r w:rsidR="0015189F">
        <w:rPr>
          <w:bCs/>
          <w:sz w:val="28"/>
          <w:szCs w:val="28"/>
        </w:rPr>
        <w:t xml:space="preserve"> </w:t>
      </w:r>
      <w:r w:rsidR="00D51B14">
        <w:rPr>
          <w:bCs/>
          <w:sz w:val="28"/>
          <w:szCs w:val="28"/>
        </w:rPr>
        <w:t>080,00</w:t>
      </w:r>
      <w:r w:rsidRPr="0013590B">
        <w:rPr>
          <w:bCs/>
          <w:sz w:val="28"/>
          <w:szCs w:val="28"/>
        </w:rPr>
        <w:t xml:space="preserve"> грн</w:t>
      </w:r>
    </w:p>
    <w:p w:rsidR="00D51B14" w:rsidRDefault="00D51B14" w:rsidP="00FB0F36">
      <w:pPr>
        <w:pStyle w:val="a3"/>
        <w:ind w:left="862" w:right="-2"/>
        <w:jc w:val="both"/>
        <w:rPr>
          <w:bCs/>
          <w:sz w:val="28"/>
          <w:szCs w:val="28"/>
        </w:rPr>
      </w:pPr>
    </w:p>
    <w:p w:rsidR="004950AC" w:rsidRPr="00D51B14" w:rsidRDefault="00D51B14" w:rsidP="0052241D">
      <w:pPr>
        <w:pStyle w:val="a3"/>
        <w:numPr>
          <w:ilvl w:val="0"/>
          <w:numId w:val="5"/>
        </w:numPr>
        <w:jc w:val="both"/>
        <w:rPr>
          <w:sz w:val="28"/>
          <w:szCs w:val="28"/>
          <w:lang w:eastAsia="en-US"/>
        </w:rPr>
      </w:pPr>
      <w:r w:rsidRPr="00D51B14">
        <w:rPr>
          <w:color w:val="000000"/>
          <w:sz w:val="28"/>
          <w:szCs w:val="28"/>
        </w:rPr>
        <w:t xml:space="preserve">Зменшити обсяг </w:t>
      </w:r>
      <w:r>
        <w:rPr>
          <w:color w:val="000000"/>
          <w:sz w:val="28"/>
          <w:szCs w:val="28"/>
        </w:rPr>
        <w:t>видатків</w:t>
      </w:r>
      <w:r w:rsidRPr="00D51B1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спеціального</w:t>
      </w:r>
      <w:r w:rsidRPr="00D51B14">
        <w:rPr>
          <w:color w:val="000000"/>
          <w:sz w:val="28"/>
          <w:szCs w:val="28"/>
        </w:rPr>
        <w:t xml:space="preserve"> фонду бюджету</w:t>
      </w:r>
      <w:r>
        <w:rPr>
          <w:color w:val="000000"/>
          <w:sz w:val="28"/>
          <w:szCs w:val="28"/>
        </w:rPr>
        <w:t xml:space="preserve"> (в </w:t>
      </w:r>
      <w:proofErr w:type="spellStart"/>
      <w:r>
        <w:rPr>
          <w:color w:val="000000"/>
          <w:sz w:val="28"/>
          <w:szCs w:val="28"/>
        </w:rPr>
        <w:t>т.ч.бюджету</w:t>
      </w:r>
      <w:proofErr w:type="spellEnd"/>
      <w:r>
        <w:rPr>
          <w:color w:val="000000"/>
          <w:sz w:val="28"/>
          <w:szCs w:val="28"/>
        </w:rPr>
        <w:t xml:space="preserve"> розвитку»</w:t>
      </w:r>
      <w:r w:rsidR="00D21BCC">
        <w:rPr>
          <w:color w:val="000000"/>
          <w:sz w:val="28"/>
          <w:szCs w:val="28"/>
        </w:rPr>
        <w:t>)</w:t>
      </w:r>
      <w:r w:rsidRPr="00D51B14">
        <w:rPr>
          <w:color w:val="000000"/>
          <w:sz w:val="28"/>
          <w:szCs w:val="28"/>
        </w:rPr>
        <w:t xml:space="preserve"> за рахунок субвенції </w:t>
      </w:r>
      <w:r w:rsidRPr="00D51B14">
        <w:rPr>
          <w:sz w:val="28"/>
          <w:szCs w:val="28"/>
        </w:rPr>
        <w:t>ККД 41059000 «</w:t>
      </w:r>
      <w:r w:rsidRPr="00D51B14">
        <w:rPr>
          <w:sz w:val="28"/>
          <w:szCs w:val="28"/>
          <w:lang w:eastAsia="en-US"/>
        </w:rPr>
        <w:t>Субвенція з місцевого бюджету на облаштування безпечних умов у закладах загальної середньої освіти за рахунок відповідної субвенції з державного бюджету</w:t>
      </w:r>
      <w:r w:rsidRPr="00D51B14">
        <w:rPr>
          <w:sz w:val="24"/>
          <w:szCs w:val="24"/>
          <w:lang w:eastAsia="en-US"/>
        </w:rPr>
        <w:t>»</w:t>
      </w:r>
      <w:r>
        <w:rPr>
          <w:sz w:val="24"/>
          <w:szCs w:val="24"/>
          <w:lang w:eastAsia="en-US"/>
        </w:rPr>
        <w:t xml:space="preserve"> </w:t>
      </w:r>
      <w:r w:rsidRPr="00D51B14">
        <w:rPr>
          <w:sz w:val="28"/>
          <w:szCs w:val="28"/>
          <w:lang w:eastAsia="en-US"/>
        </w:rPr>
        <w:t xml:space="preserve">шляхом передачі з спеціального фонду бюджету (в </w:t>
      </w:r>
      <w:proofErr w:type="spellStart"/>
      <w:r w:rsidRPr="00D51B14">
        <w:rPr>
          <w:sz w:val="28"/>
          <w:szCs w:val="28"/>
          <w:lang w:eastAsia="en-US"/>
        </w:rPr>
        <w:t>т.ч.бюджету</w:t>
      </w:r>
      <w:proofErr w:type="spellEnd"/>
      <w:r w:rsidRPr="00D51B14">
        <w:rPr>
          <w:sz w:val="28"/>
          <w:szCs w:val="28"/>
          <w:lang w:eastAsia="en-US"/>
        </w:rPr>
        <w:t xml:space="preserve"> розвитку) до загального фонду бюджету на загальну суму  292 895,00</w:t>
      </w:r>
      <w:r w:rsidRPr="00D51B14">
        <w:rPr>
          <w:color w:val="000000"/>
          <w:sz w:val="28"/>
          <w:szCs w:val="28"/>
        </w:rPr>
        <w:t xml:space="preserve"> грн.</w:t>
      </w:r>
      <w:r w:rsidR="004950AC" w:rsidRPr="00D51B14">
        <w:rPr>
          <w:color w:val="000000"/>
          <w:sz w:val="28"/>
          <w:szCs w:val="28"/>
        </w:rPr>
        <w:t xml:space="preserve">, </w:t>
      </w:r>
      <w:r w:rsidR="004950AC" w:rsidRPr="00D51B14">
        <w:rPr>
          <w:sz w:val="28"/>
          <w:szCs w:val="28"/>
        </w:rPr>
        <w:t xml:space="preserve">а саме: </w:t>
      </w:r>
    </w:p>
    <w:p w:rsidR="001B6E60" w:rsidRDefault="001B6E60" w:rsidP="001B6E60">
      <w:pPr>
        <w:pStyle w:val="a3"/>
        <w:spacing w:line="276" w:lineRule="auto"/>
        <w:ind w:left="709"/>
        <w:jc w:val="both"/>
        <w:rPr>
          <w:sz w:val="28"/>
          <w:szCs w:val="28"/>
          <w:u w:val="single"/>
        </w:rPr>
      </w:pPr>
      <w:r w:rsidRPr="009B0DF8">
        <w:rPr>
          <w:sz w:val="28"/>
          <w:szCs w:val="28"/>
          <w:u w:val="single"/>
        </w:rPr>
        <w:t>Гатненська сільська рада (01):</w:t>
      </w:r>
    </w:p>
    <w:p w:rsidR="001B6E60" w:rsidRDefault="001B6E60" w:rsidP="001B6E60">
      <w:pPr>
        <w:pStyle w:val="a3"/>
        <w:ind w:left="862" w:right="-2"/>
        <w:jc w:val="both"/>
        <w:rPr>
          <w:bCs/>
          <w:sz w:val="28"/>
          <w:szCs w:val="28"/>
        </w:rPr>
      </w:pPr>
      <w:r w:rsidRPr="0013590B">
        <w:rPr>
          <w:bCs/>
          <w:sz w:val="28"/>
          <w:szCs w:val="28"/>
        </w:rPr>
        <w:t xml:space="preserve">КПКВКМБ </w:t>
      </w:r>
      <w:r>
        <w:rPr>
          <w:bCs/>
          <w:sz w:val="28"/>
          <w:szCs w:val="28"/>
        </w:rPr>
        <w:t>011</w:t>
      </w:r>
      <w:r w:rsidR="00D51B14">
        <w:rPr>
          <w:bCs/>
          <w:sz w:val="28"/>
          <w:szCs w:val="28"/>
        </w:rPr>
        <w:t>1262</w:t>
      </w:r>
      <w:r w:rsidRPr="00E5568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КЕКВ 3132 на суму </w:t>
      </w:r>
      <w:r w:rsidR="00D51B14">
        <w:rPr>
          <w:bCs/>
          <w:sz w:val="28"/>
          <w:szCs w:val="28"/>
        </w:rPr>
        <w:t>292 895,00</w:t>
      </w:r>
      <w:r w:rsidRPr="0013590B">
        <w:rPr>
          <w:bCs/>
          <w:sz w:val="28"/>
          <w:szCs w:val="28"/>
        </w:rPr>
        <w:t xml:space="preserve"> грн</w:t>
      </w:r>
    </w:p>
    <w:p w:rsidR="00D21BCC" w:rsidRDefault="00D21BCC" w:rsidP="001B6E60">
      <w:pPr>
        <w:pStyle w:val="a3"/>
        <w:ind w:left="862" w:right="-2"/>
        <w:jc w:val="both"/>
        <w:rPr>
          <w:bCs/>
          <w:sz w:val="28"/>
          <w:szCs w:val="28"/>
        </w:rPr>
      </w:pPr>
    </w:p>
    <w:p w:rsidR="00D21BCC" w:rsidRPr="00D51B14" w:rsidRDefault="00D21BCC" w:rsidP="00D21BCC">
      <w:pPr>
        <w:pStyle w:val="a3"/>
        <w:numPr>
          <w:ilvl w:val="0"/>
          <w:numId w:val="5"/>
        </w:numPr>
        <w:jc w:val="both"/>
        <w:rPr>
          <w:sz w:val="28"/>
          <w:szCs w:val="28"/>
          <w:lang w:eastAsia="en-US"/>
        </w:rPr>
      </w:pPr>
      <w:r w:rsidRPr="00D51B14">
        <w:rPr>
          <w:color w:val="000000"/>
          <w:sz w:val="28"/>
          <w:szCs w:val="28"/>
        </w:rPr>
        <w:t xml:space="preserve">Зменшити обсяг </w:t>
      </w:r>
      <w:r>
        <w:rPr>
          <w:color w:val="000000"/>
          <w:sz w:val="28"/>
          <w:szCs w:val="28"/>
        </w:rPr>
        <w:t>видатків</w:t>
      </w:r>
      <w:r w:rsidRPr="00D51B1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спеціального</w:t>
      </w:r>
      <w:r w:rsidRPr="00D51B14">
        <w:rPr>
          <w:color w:val="000000"/>
          <w:sz w:val="28"/>
          <w:szCs w:val="28"/>
        </w:rPr>
        <w:t xml:space="preserve"> фонду бюджету</w:t>
      </w:r>
      <w:r>
        <w:rPr>
          <w:color w:val="000000"/>
          <w:sz w:val="28"/>
          <w:szCs w:val="28"/>
        </w:rPr>
        <w:t xml:space="preserve"> </w:t>
      </w:r>
      <w:r w:rsidRPr="00D51B14">
        <w:rPr>
          <w:color w:val="000000"/>
          <w:sz w:val="28"/>
          <w:szCs w:val="28"/>
        </w:rPr>
        <w:t xml:space="preserve"> за рахунок субвенції </w:t>
      </w:r>
      <w:r w:rsidRPr="00D21BCC">
        <w:rPr>
          <w:sz w:val="28"/>
          <w:szCs w:val="28"/>
        </w:rPr>
        <w:t>ККД 41033100 «</w:t>
      </w:r>
      <w:r w:rsidRPr="00D21BCC">
        <w:rPr>
          <w:sz w:val="28"/>
          <w:szCs w:val="28"/>
          <w:lang w:eastAsia="en-US"/>
        </w:rPr>
        <w:t>Субвенція з державного бюджету місцевим бюджетам на реалізацію проектів в рамках Програми з відновлення України</w:t>
      </w:r>
      <w:r w:rsidRPr="00D21BCC">
        <w:rPr>
          <w:sz w:val="24"/>
          <w:szCs w:val="24"/>
          <w:lang w:eastAsia="en-US"/>
        </w:rPr>
        <w:t xml:space="preserve">» </w:t>
      </w:r>
      <w:r w:rsidRPr="00D51B14">
        <w:rPr>
          <w:sz w:val="28"/>
          <w:szCs w:val="28"/>
          <w:lang w:eastAsia="en-US"/>
        </w:rPr>
        <w:t xml:space="preserve">на загальну суму  </w:t>
      </w:r>
      <w:r>
        <w:rPr>
          <w:sz w:val="28"/>
          <w:szCs w:val="28"/>
          <w:lang w:eastAsia="en-US"/>
        </w:rPr>
        <w:t>32 532 456,00</w:t>
      </w:r>
      <w:r w:rsidRPr="00D51B14">
        <w:rPr>
          <w:color w:val="000000"/>
          <w:sz w:val="28"/>
          <w:szCs w:val="28"/>
        </w:rPr>
        <w:t xml:space="preserve"> грн., </w:t>
      </w:r>
      <w:r w:rsidRPr="00D51B14">
        <w:rPr>
          <w:sz w:val="28"/>
          <w:szCs w:val="28"/>
        </w:rPr>
        <w:t xml:space="preserve">а саме: </w:t>
      </w:r>
    </w:p>
    <w:p w:rsidR="00D21BCC" w:rsidRDefault="00D21BCC" w:rsidP="00D21BCC">
      <w:pPr>
        <w:pStyle w:val="a3"/>
        <w:spacing w:line="276" w:lineRule="auto"/>
        <w:ind w:left="709"/>
        <w:jc w:val="both"/>
        <w:rPr>
          <w:sz w:val="28"/>
          <w:szCs w:val="28"/>
          <w:u w:val="single"/>
        </w:rPr>
      </w:pPr>
      <w:r w:rsidRPr="009B0DF8">
        <w:rPr>
          <w:sz w:val="28"/>
          <w:szCs w:val="28"/>
          <w:u w:val="single"/>
        </w:rPr>
        <w:t>Гатненська сільська рада (01):</w:t>
      </w:r>
    </w:p>
    <w:p w:rsidR="00D21BCC" w:rsidRDefault="00D21BCC" w:rsidP="00D21BCC">
      <w:pPr>
        <w:pStyle w:val="a3"/>
        <w:ind w:left="862" w:right="-2"/>
        <w:jc w:val="both"/>
        <w:rPr>
          <w:bCs/>
          <w:sz w:val="28"/>
          <w:szCs w:val="28"/>
        </w:rPr>
      </w:pPr>
      <w:r w:rsidRPr="0013590B">
        <w:rPr>
          <w:bCs/>
          <w:sz w:val="28"/>
          <w:szCs w:val="28"/>
        </w:rPr>
        <w:t xml:space="preserve">КПКВКМБ </w:t>
      </w:r>
      <w:r>
        <w:rPr>
          <w:bCs/>
          <w:sz w:val="28"/>
          <w:szCs w:val="28"/>
        </w:rPr>
        <w:t>011</w:t>
      </w:r>
      <w:r w:rsidR="006C2378">
        <w:rPr>
          <w:bCs/>
          <w:sz w:val="28"/>
          <w:szCs w:val="28"/>
        </w:rPr>
        <w:t>7381</w:t>
      </w:r>
      <w:r w:rsidRPr="00E5568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КЕКВ </w:t>
      </w:r>
      <w:r w:rsidR="006C2378">
        <w:rPr>
          <w:bCs/>
          <w:sz w:val="28"/>
          <w:szCs w:val="28"/>
        </w:rPr>
        <w:t>3132</w:t>
      </w:r>
      <w:r>
        <w:rPr>
          <w:bCs/>
          <w:sz w:val="28"/>
          <w:szCs w:val="28"/>
        </w:rPr>
        <w:t xml:space="preserve"> на суму </w:t>
      </w:r>
      <w:r w:rsidR="006C2378">
        <w:rPr>
          <w:bCs/>
          <w:sz w:val="28"/>
          <w:szCs w:val="28"/>
        </w:rPr>
        <w:t>4 684 719,00</w:t>
      </w:r>
      <w:r>
        <w:rPr>
          <w:bCs/>
          <w:sz w:val="28"/>
          <w:szCs w:val="28"/>
        </w:rPr>
        <w:t xml:space="preserve"> </w:t>
      </w:r>
      <w:r w:rsidRPr="0013590B">
        <w:rPr>
          <w:bCs/>
          <w:sz w:val="28"/>
          <w:szCs w:val="28"/>
        </w:rPr>
        <w:t>грн</w:t>
      </w:r>
    </w:p>
    <w:p w:rsidR="006C2378" w:rsidRDefault="006C2378" w:rsidP="006C2378">
      <w:pPr>
        <w:pStyle w:val="a3"/>
        <w:ind w:left="862" w:right="-2"/>
        <w:jc w:val="both"/>
        <w:rPr>
          <w:bCs/>
          <w:sz w:val="28"/>
          <w:szCs w:val="28"/>
        </w:rPr>
      </w:pPr>
      <w:r w:rsidRPr="0013590B">
        <w:rPr>
          <w:bCs/>
          <w:sz w:val="28"/>
          <w:szCs w:val="28"/>
        </w:rPr>
        <w:t xml:space="preserve">КПКВКМБ </w:t>
      </w:r>
      <w:r>
        <w:rPr>
          <w:bCs/>
          <w:sz w:val="28"/>
          <w:szCs w:val="28"/>
        </w:rPr>
        <w:t>0117381</w:t>
      </w:r>
      <w:r w:rsidRPr="00E5568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КЕКВ 3122 на суму 27 847 737,00 </w:t>
      </w:r>
      <w:r w:rsidRPr="0013590B">
        <w:rPr>
          <w:bCs/>
          <w:sz w:val="28"/>
          <w:szCs w:val="28"/>
        </w:rPr>
        <w:t>грн</w:t>
      </w:r>
    </w:p>
    <w:p w:rsidR="006C2378" w:rsidRDefault="006C2378" w:rsidP="006C2378">
      <w:pPr>
        <w:pStyle w:val="a3"/>
        <w:ind w:left="862" w:right="-2"/>
        <w:jc w:val="both"/>
        <w:rPr>
          <w:bCs/>
          <w:sz w:val="28"/>
          <w:szCs w:val="28"/>
        </w:rPr>
      </w:pPr>
    </w:p>
    <w:p w:rsidR="006C2378" w:rsidRPr="00D51B14" w:rsidRDefault="006C2378" w:rsidP="006C2378">
      <w:pPr>
        <w:pStyle w:val="a3"/>
        <w:numPr>
          <w:ilvl w:val="0"/>
          <w:numId w:val="5"/>
        </w:numPr>
        <w:jc w:val="both"/>
        <w:rPr>
          <w:sz w:val="28"/>
          <w:szCs w:val="28"/>
          <w:lang w:eastAsia="en-US"/>
        </w:rPr>
      </w:pPr>
      <w:r w:rsidRPr="00D51B14">
        <w:rPr>
          <w:sz w:val="28"/>
          <w:szCs w:val="28"/>
        </w:rPr>
        <w:t xml:space="preserve">Збільшити видаткову частину спеціального фонду  бюджету за рахунок субвенції </w:t>
      </w:r>
      <w:r w:rsidR="003814B4" w:rsidRPr="003814B4">
        <w:rPr>
          <w:sz w:val="28"/>
          <w:szCs w:val="28"/>
        </w:rPr>
        <w:t>ККД 410314</w:t>
      </w:r>
      <w:r w:rsidR="003814B4">
        <w:rPr>
          <w:sz w:val="28"/>
          <w:szCs w:val="28"/>
        </w:rPr>
        <w:t>00</w:t>
      </w:r>
      <w:r w:rsidR="003814B4" w:rsidRPr="003814B4">
        <w:rPr>
          <w:sz w:val="28"/>
          <w:szCs w:val="28"/>
        </w:rPr>
        <w:t xml:space="preserve"> «</w:t>
      </w:r>
      <w:r w:rsidR="003814B4" w:rsidRPr="003814B4">
        <w:rPr>
          <w:sz w:val="28"/>
          <w:szCs w:val="28"/>
          <w:lang w:eastAsia="en-US"/>
        </w:rPr>
        <w:t>Субвенція з державного бюджету місцевим бюджетам на реалізацію проектів в рамках Надзвичайної кредитної п</w:t>
      </w:r>
      <w:r w:rsidR="003814B4">
        <w:rPr>
          <w:sz w:val="28"/>
          <w:szCs w:val="28"/>
          <w:lang w:eastAsia="en-US"/>
        </w:rPr>
        <w:t>рограми для відновлення України</w:t>
      </w:r>
      <w:r w:rsidR="003814B4" w:rsidRPr="003814B4">
        <w:rPr>
          <w:sz w:val="28"/>
          <w:szCs w:val="28"/>
          <w:lang w:eastAsia="en-US"/>
        </w:rPr>
        <w:t>»</w:t>
      </w:r>
      <w:r w:rsidR="003814B4">
        <w:rPr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</w:rPr>
        <w:t>на загальну суму 11 000 000,00 грн.,</w:t>
      </w:r>
      <w:r w:rsidRPr="00D51B14">
        <w:rPr>
          <w:color w:val="000000"/>
          <w:sz w:val="28"/>
          <w:szCs w:val="28"/>
        </w:rPr>
        <w:t xml:space="preserve"> </w:t>
      </w:r>
      <w:r w:rsidRPr="00D51B14">
        <w:rPr>
          <w:sz w:val="28"/>
          <w:szCs w:val="28"/>
        </w:rPr>
        <w:t xml:space="preserve">а саме: </w:t>
      </w:r>
    </w:p>
    <w:p w:rsidR="006C2378" w:rsidRDefault="002F78AC" w:rsidP="006C2378">
      <w:pPr>
        <w:pStyle w:val="a3"/>
        <w:spacing w:line="276" w:lineRule="auto"/>
        <w:ind w:left="862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Гатненська сільська рада (01)</w:t>
      </w:r>
      <w:r w:rsidR="006C2378" w:rsidRPr="009B0DF8">
        <w:rPr>
          <w:sz w:val="28"/>
          <w:szCs w:val="28"/>
          <w:u w:val="single"/>
        </w:rPr>
        <w:t>:</w:t>
      </w:r>
    </w:p>
    <w:p w:rsidR="006C2378" w:rsidRDefault="006C2378" w:rsidP="006C2378">
      <w:pPr>
        <w:pStyle w:val="a3"/>
        <w:ind w:left="862" w:right="-2"/>
        <w:jc w:val="both"/>
        <w:rPr>
          <w:bCs/>
          <w:sz w:val="28"/>
          <w:szCs w:val="28"/>
        </w:rPr>
      </w:pPr>
      <w:r w:rsidRPr="0013590B">
        <w:rPr>
          <w:bCs/>
          <w:sz w:val="28"/>
          <w:szCs w:val="28"/>
        </w:rPr>
        <w:t xml:space="preserve">КПКВКМБ </w:t>
      </w:r>
      <w:r>
        <w:rPr>
          <w:bCs/>
          <w:sz w:val="28"/>
          <w:szCs w:val="28"/>
        </w:rPr>
        <w:t>011</w:t>
      </w:r>
      <w:r w:rsidR="006216C3">
        <w:rPr>
          <w:bCs/>
          <w:sz w:val="28"/>
          <w:szCs w:val="28"/>
        </w:rPr>
        <w:t>7366</w:t>
      </w:r>
      <w:r w:rsidRPr="00E5568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КЕКВ </w:t>
      </w:r>
      <w:r w:rsidR="006216C3">
        <w:rPr>
          <w:bCs/>
          <w:sz w:val="28"/>
          <w:szCs w:val="28"/>
        </w:rPr>
        <w:t>3122</w:t>
      </w:r>
      <w:r>
        <w:rPr>
          <w:bCs/>
          <w:sz w:val="28"/>
          <w:szCs w:val="28"/>
        </w:rPr>
        <w:t xml:space="preserve"> на суму </w:t>
      </w:r>
      <w:r w:rsidR="006216C3">
        <w:rPr>
          <w:bCs/>
          <w:sz w:val="28"/>
          <w:szCs w:val="28"/>
        </w:rPr>
        <w:t>11 000 000</w:t>
      </w:r>
      <w:r>
        <w:rPr>
          <w:bCs/>
          <w:sz w:val="28"/>
          <w:szCs w:val="28"/>
        </w:rPr>
        <w:t>,00</w:t>
      </w:r>
      <w:r w:rsidRPr="0013590B">
        <w:rPr>
          <w:bCs/>
          <w:sz w:val="28"/>
          <w:szCs w:val="28"/>
        </w:rPr>
        <w:t xml:space="preserve"> грн</w:t>
      </w:r>
    </w:p>
    <w:p w:rsidR="00F52F00" w:rsidRDefault="00F52F00" w:rsidP="001B6E60">
      <w:pPr>
        <w:pStyle w:val="a3"/>
        <w:ind w:left="862" w:right="-2"/>
        <w:jc w:val="both"/>
        <w:rPr>
          <w:bCs/>
          <w:sz w:val="28"/>
          <w:szCs w:val="28"/>
        </w:rPr>
      </w:pPr>
    </w:p>
    <w:p w:rsidR="00E33879" w:rsidRDefault="00E33879" w:rsidP="00211227">
      <w:pPr>
        <w:pStyle w:val="a3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240323">
        <w:rPr>
          <w:sz w:val="28"/>
          <w:szCs w:val="28"/>
        </w:rPr>
        <w:t xml:space="preserve">Провести перерозподіл коштів видаткової частини </w:t>
      </w:r>
      <w:r w:rsidR="00F52F00">
        <w:rPr>
          <w:sz w:val="28"/>
          <w:szCs w:val="28"/>
        </w:rPr>
        <w:t>загального</w:t>
      </w:r>
      <w:r w:rsidRPr="00240323">
        <w:rPr>
          <w:sz w:val="28"/>
          <w:szCs w:val="28"/>
        </w:rPr>
        <w:t xml:space="preserve"> фонду бюджету Гатненської сільської ради в межах кошторисних призначень</w:t>
      </w:r>
      <w:r>
        <w:rPr>
          <w:sz w:val="28"/>
          <w:szCs w:val="28"/>
        </w:rPr>
        <w:t xml:space="preserve"> за головними розпорядниками</w:t>
      </w:r>
      <w:r w:rsidRPr="00240323">
        <w:rPr>
          <w:sz w:val="28"/>
          <w:szCs w:val="28"/>
        </w:rPr>
        <w:t>, а саме:</w:t>
      </w:r>
    </w:p>
    <w:p w:rsidR="00F52F00" w:rsidRDefault="00F52F00" w:rsidP="00F52F00">
      <w:pPr>
        <w:pStyle w:val="a3"/>
        <w:spacing w:line="276" w:lineRule="auto"/>
        <w:ind w:left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Управління освіти (06</w:t>
      </w:r>
      <w:r w:rsidRPr="009B0DF8">
        <w:rPr>
          <w:sz w:val="28"/>
          <w:szCs w:val="28"/>
          <w:u w:val="single"/>
        </w:rPr>
        <w:t>):</w:t>
      </w:r>
    </w:p>
    <w:p w:rsidR="00E33879" w:rsidRDefault="00E33879" w:rsidP="006312AE">
      <w:pPr>
        <w:pStyle w:val="a3"/>
        <w:spacing w:line="276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зменшити </w:t>
      </w:r>
      <w:r w:rsidRPr="002F2E6B">
        <w:rPr>
          <w:sz w:val="28"/>
          <w:szCs w:val="28"/>
        </w:rPr>
        <w:t>видатки</w:t>
      </w:r>
      <w:r>
        <w:rPr>
          <w:sz w:val="28"/>
          <w:szCs w:val="28"/>
        </w:rPr>
        <w:t xml:space="preserve"> </w:t>
      </w:r>
    </w:p>
    <w:p w:rsidR="00E33879" w:rsidRDefault="00E33879" w:rsidP="00E33879">
      <w:pPr>
        <w:pStyle w:val="a3"/>
        <w:spacing w:line="276" w:lineRule="auto"/>
        <w:ind w:left="21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по КПКВКМБ </w:t>
      </w:r>
      <w:r w:rsidR="00F52F00">
        <w:rPr>
          <w:sz w:val="28"/>
          <w:szCs w:val="28"/>
          <w:lang w:val="ru-RU"/>
        </w:rPr>
        <w:t>0611021</w:t>
      </w:r>
      <w:r w:rsidR="0098568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КЕКВ </w:t>
      </w:r>
      <w:r w:rsidR="00D51B14">
        <w:rPr>
          <w:sz w:val="28"/>
          <w:szCs w:val="28"/>
          <w:lang w:val="ru-RU"/>
        </w:rPr>
        <w:t>2111</w:t>
      </w:r>
      <w:r>
        <w:rPr>
          <w:sz w:val="28"/>
          <w:szCs w:val="28"/>
        </w:rPr>
        <w:t xml:space="preserve"> на суму </w:t>
      </w:r>
      <w:r w:rsidR="00D51B14">
        <w:rPr>
          <w:sz w:val="28"/>
          <w:szCs w:val="28"/>
          <w:lang w:val="ru-RU"/>
        </w:rPr>
        <w:t>6 1</w:t>
      </w:r>
      <w:r w:rsidR="00D15AE9">
        <w:rPr>
          <w:sz w:val="28"/>
          <w:szCs w:val="28"/>
        </w:rPr>
        <w:t>00</w:t>
      </w:r>
      <w:r>
        <w:rPr>
          <w:sz w:val="28"/>
          <w:szCs w:val="28"/>
        </w:rPr>
        <w:t>,00 грн.</w:t>
      </w:r>
    </w:p>
    <w:p w:rsidR="00EC065E" w:rsidRDefault="00CD73BB" w:rsidP="00EC065E">
      <w:pPr>
        <w:pStyle w:val="a3"/>
        <w:spacing w:line="276" w:lineRule="auto"/>
        <w:ind w:left="2136"/>
        <w:jc w:val="both"/>
        <w:rPr>
          <w:sz w:val="28"/>
          <w:szCs w:val="28"/>
        </w:rPr>
      </w:pPr>
      <w:r w:rsidRPr="00CD73BB">
        <w:rPr>
          <w:sz w:val="28"/>
          <w:szCs w:val="28"/>
          <w:lang w:val="ru-RU"/>
        </w:rPr>
        <w:t xml:space="preserve"> </w:t>
      </w:r>
      <w:r w:rsidR="00EC065E" w:rsidRPr="00EC065E">
        <w:rPr>
          <w:sz w:val="28"/>
          <w:szCs w:val="28"/>
          <w:lang w:val="ru-RU"/>
        </w:rPr>
        <w:t xml:space="preserve"> </w:t>
      </w:r>
      <w:r w:rsidR="00EC065E">
        <w:rPr>
          <w:sz w:val="28"/>
          <w:szCs w:val="28"/>
        </w:rPr>
        <w:t xml:space="preserve">по КПКВКМБ </w:t>
      </w:r>
      <w:r w:rsidR="00EC065E">
        <w:rPr>
          <w:sz w:val="28"/>
          <w:szCs w:val="28"/>
          <w:lang w:val="ru-RU"/>
        </w:rPr>
        <w:t>06110</w:t>
      </w:r>
      <w:r w:rsidR="00EC065E" w:rsidRPr="00EC065E">
        <w:rPr>
          <w:sz w:val="28"/>
          <w:szCs w:val="28"/>
          <w:lang w:val="ru-RU"/>
        </w:rPr>
        <w:t>3</w:t>
      </w:r>
      <w:r w:rsidR="00EC065E">
        <w:rPr>
          <w:sz w:val="28"/>
          <w:szCs w:val="28"/>
          <w:lang w:val="ru-RU"/>
        </w:rPr>
        <w:t xml:space="preserve">1 </w:t>
      </w:r>
      <w:r w:rsidR="00EC065E">
        <w:rPr>
          <w:sz w:val="28"/>
          <w:szCs w:val="28"/>
        </w:rPr>
        <w:t xml:space="preserve">КЕКВ </w:t>
      </w:r>
      <w:r w:rsidR="00EC065E">
        <w:rPr>
          <w:sz w:val="28"/>
          <w:szCs w:val="28"/>
          <w:lang w:val="ru-RU"/>
        </w:rPr>
        <w:t>2111</w:t>
      </w:r>
      <w:r w:rsidR="00EC065E">
        <w:rPr>
          <w:sz w:val="28"/>
          <w:szCs w:val="28"/>
        </w:rPr>
        <w:t xml:space="preserve"> на суму </w:t>
      </w:r>
      <w:r w:rsidR="00EC065E" w:rsidRPr="00EC065E">
        <w:rPr>
          <w:sz w:val="28"/>
          <w:szCs w:val="28"/>
          <w:lang w:val="ru-RU"/>
        </w:rPr>
        <w:t>27 5</w:t>
      </w:r>
      <w:r w:rsidR="00EC065E">
        <w:rPr>
          <w:sz w:val="28"/>
          <w:szCs w:val="28"/>
        </w:rPr>
        <w:t>00,00 грн.</w:t>
      </w:r>
    </w:p>
    <w:p w:rsidR="00E33879" w:rsidRPr="002F78AC" w:rsidRDefault="00E33879" w:rsidP="002F78AC">
      <w:pPr>
        <w:spacing w:line="276" w:lineRule="auto"/>
        <w:ind w:firstLine="708"/>
        <w:jc w:val="both"/>
        <w:rPr>
          <w:sz w:val="28"/>
          <w:szCs w:val="28"/>
        </w:rPr>
      </w:pPr>
      <w:r w:rsidRPr="002F78AC">
        <w:rPr>
          <w:sz w:val="28"/>
          <w:szCs w:val="28"/>
        </w:rPr>
        <w:t>збільшити видатки</w:t>
      </w:r>
    </w:p>
    <w:p w:rsidR="00984D77" w:rsidRDefault="00984D77" w:rsidP="00E33879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52F0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по КПКВКМБ </w:t>
      </w:r>
      <w:r w:rsidR="00F52F00">
        <w:rPr>
          <w:sz w:val="28"/>
          <w:szCs w:val="28"/>
          <w:lang w:val="ru-RU"/>
        </w:rPr>
        <w:t>0611021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КЕКВ </w:t>
      </w:r>
      <w:r w:rsidR="00F52F00">
        <w:rPr>
          <w:sz w:val="28"/>
          <w:szCs w:val="28"/>
          <w:lang w:val="ru-RU"/>
        </w:rPr>
        <w:t>2</w:t>
      </w:r>
      <w:r w:rsidR="00EC065E" w:rsidRPr="00EC065E">
        <w:rPr>
          <w:sz w:val="28"/>
          <w:szCs w:val="28"/>
          <w:lang w:val="ru-RU"/>
        </w:rPr>
        <w:t>120</w:t>
      </w:r>
      <w:r w:rsidR="00F52F0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на суму </w:t>
      </w:r>
      <w:r w:rsidR="00EC065E" w:rsidRPr="00EC065E">
        <w:rPr>
          <w:sz w:val="28"/>
          <w:szCs w:val="28"/>
          <w:lang w:val="ru-RU"/>
        </w:rPr>
        <w:t>6 1</w:t>
      </w:r>
      <w:r>
        <w:rPr>
          <w:sz w:val="28"/>
          <w:szCs w:val="28"/>
        </w:rPr>
        <w:t>00,00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грн</w:t>
      </w:r>
    </w:p>
    <w:p w:rsidR="0054582B" w:rsidRDefault="0054582B" w:rsidP="00E33879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  <w:t xml:space="preserve">  по КПКВКМБ </w:t>
      </w:r>
      <w:r w:rsidR="00EC065E" w:rsidRPr="00EC065E">
        <w:rPr>
          <w:sz w:val="28"/>
          <w:szCs w:val="28"/>
          <w:lang w:val="ru-RU"/>
        </w:rPr>
        <w:t>0611031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КЕКВ </w:t>
      </w:r>
      <w:r w:rsidR="00EC065E" w:rsidRPr="00EC065E">
        <w:rPr>
          <w:sz w:val="28"/>
          <w:szCs w:val="28"/>
          <w:lang w:val="ru-RU"/>
        </w:rPr>
        <w:t xml:space="preserve">2120 </w:t>
      </w:r>
      <w:r>
        <w:rPr>
          <w:sz w:val="28"/>
          <w:szCs w:val="28"/>
        </w:rPr>
        <w:t xml:space="preserve">на суму </w:t>
      </w:r>
      <w:r w:rsidR="00EC065E" w:rsidRPr="00317956">
        <w:rPr>
          <w:sz w:val="28"/>
          <w:szCs w:val="28"/>
          <w:lang w:val="ru-RU"/>
        </w:rPr>
        <w:t>27 5</w:t>
      </w:r>
      <w:r>
        <w:rPr>
          <w:sz w:val="28"/>
          <w:szCs w:val="28"/>
        </w:rPr>
        <w:t>00,00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грн</w:t>
      </w:r>
    </w:p>
    <w:p w:rsidR="000C02AF" w:rsidRDefault="000C02AF" w:rsidP="000C02AF">
      <w:pPr>
        <w:pStyle w:val="a3"/>
        <w:spacing w:line="276" w:lineRule="auto"/>
        <w:ind w:left="709"/>
        <w:jc w:val="both"/>
        <w:rPr>
          <w:sz w:val="28"/>
          <w:szCs w:val="28"/>
          <w:u w:val="single"/>
        </w:rPr>
      </w:pPr>
      <w:r w:rsidRPr="009B0DF8">
        <w:rPr>
          <w:sz w:val="28"/>
          <w:szCs w:val="28"/>
          <w:u w:val="single"/>
        </w:rPr>
        <w:t>Гатненська сільська рада (01):</w:t>
      </w:r>
    </w:p>
    <w:p w:rsidR="000C02AF" w:rsidRDefault="000C02AF" w:rsidP="000C02AF">
      <w:pPr>
        <w:pStyle w:val="a3"/>
        <w:spacing w:line="276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зменшити </w:t>
      </w:r>
      <w:r w:rsidRPr="002F2E6B">
        <w:rPr>
          <w:sz w:val="28"/>
          <w:szCs w:val="28"/>
        </w:rPr>
        <w:t>видатки</w:t>
      </w:r>
      <w:r>
        <w:rPr>
          <w:sz w:val="28"/>
          <w:szCs w:val="28"/>
        </w:rPr>
        <w:t xml:space="preserve"> </w:t>
      </w:r>
    </w:p>
    <w:p w:rsidR="000C02AF" w:rsidRDefault="000C02AF" w:rsidP="000C02AF">
      <w:pPr>
        <w:pStyle w:val="a3"/>
        <w:spacing w:line="276" w:lineRule="auto"/>
        <w:ind w:left="21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по КПКВКМБ </w:t>
      </w:r>
      <w:r>
        <w:rPr>
          <w:sz w:val="28"/>
          <w:szCs w:val="28"/>
          <w:lang w:val="ru-RU"/>
        </w:rPr>
        <w:t xml:space="preserve">0110180 </w:t>
      </w:r>
      <w:r>
        <w:rPr>
          <w:sz w:val="28"/>
          <w:szCs w:val="28"/>
        </w:rPr>
        <w:t xml:space="preserve">КЕКВ </w:t>
      </w:r>
      <w:r>
        <w:rPr>
          <w:sz w:val="28"/>
          <w:szCs w:val="28"/>
          <w:lang w:val="ru-RU"/>
        </w:rPr>
        <w:t>2240</w:t>
      </w:r>
      <w:r>
        <w:rPr>
          <w:sz w:val="28"/>
          <w:szCs w:val="28"/>
        </w:rPr>
        <w:t xml:space="preserve"> на суму </w:t>
      </w:r>
      <w:r>
        <w:rPr>
          <w:sz w:val="28"/>
          <w:szCs w:val="28"/>
          <w:lang w:val="ru-RU"/>
        </w:rPr>
        <w:t>100 0</w:t>
      </w:r>
      <w:r>
        <w:rPr>
          <w:sz w:val="28"/>
          <w:szCs w:val="28"/>
        </w:rPr>
        <w:t>00,00 грн.</w:t>
      </w:r>
    </w:p>
    <w:p w:rsidR="000C02AF" w:rsidRDefault="000C02AF" w:rsidP="000C02AF">
      <w:pPr>
        <w:pStyle w:val="a3"/>
        <w:spacing w:line="276" w:lineRule="auto"/>
        <w:ind w:left="2136"/>
        <w:jc w:val="both"/>
        <w:rPr>
          <w:sz w:val="28"/>
          <w:szCs w:val="28"/>
        </w:rPr>
      </w:pPr>
      <w:r w:rsidRPr="00CD73BB">
        <w:rPr>
          <w:sz w:val="28"/>
          <w:szCs w:val="28"/>
          <w:lang w:val="ru-RU"/>
        </w:rPr>
        <w:t xml:space="preserve"> </w:t>
      </w:r>
      <w:r w:rsidRPr="00EC065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по КПКВКМБ </w:t>
      </w:r>
      <w:r>
        <w:rPr>
          <w:sz w:val="28"/>
          <w:szCs w:val="28"/>
          <w:lang w:val="ru-RU"/>
        </w:rPr>
        <w:t xml:space="preserve">0113242 </w:t>
      </w:r>
      <w:r>
        <w:rPr>
          <w:sz w:val="28"/>
          <w:szCs w:val="28"/>
        </w:rPr>
        <w:t xml:space="preserve">КЕКВ </w:t>
      </w:r>
      <w:r>
        <w:rPr>
          <w:sz w:val="28"/>
          <w:szCs w:val="28"/>
          <w:lang w:val="ru-RU"/>
        </w:rPr>
        <w:t>2250</w:t>
      </w:r>
      <w:r>
        <w:rPr>
          <w:sz w:val="28"/>
          <w:szCs w:val="28"/>
        </w:rPr>
        <w:t xml:space="preserve"> на суму </w:t>
      </w:r>
      <w:r>
        <w:rPr>
          <w:sz w:val="28"/>
          <w:szCs w:val="28"/>
          <w:lang w:val="ru-RU"/>
        </w:rPr>
        <w:t>16 0</w:t>
      </w:r>
      <w:r>
        <w:rPr>
          <w:sz w:val="28"/>
          <w:szCs w:val="28"/>
        </w:rPr>
        <w:t>00,00 грн.</w:t>
      </w:r>
    </w:p>
    <w:p w:rsidR="000C02AF" w:rsidRDefault="000C02AF" w:rsidP="000C02AF">
      <w:pPr>
        <w:pStyle w:val="a3"/>
        <w:spacing w:line="276" w:lineRule="auto"/>
        <w:ind w:left="21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по КПКВКМБ </w:t>
      </w:r>
      <w:r>
        <w:rPr>
          <w:sz w:val="28"/>
          <w:szCs w:val="28"/>
          <w:lang w:val="ru-RU"/>
        </w:rPr>
        <w:t xml:space="preserve">0113242 </w:t>
      </w:r>
      <w:r>
        <w:rPr>
          <w:sz w:val="28"/>
          <w:szCs w:val="28"/>
        </w:rPr>
        <w:t xml:space="preserve">КЕКВ </w:t>
      </w:r>
      <w:r>
        <w:rPr>
          <w:sz w:val="28"/>
          <w:szCs w:val="28"/>
          <w:lang w:val="ru-RU"/>
        </w:rPr>
        <w:t>2240</w:t>
      </w:r>
      <w:r>
        <w:rPr>
          <w:sz w:val="28"/>
          <w:szCs w:val="28"/>
        </w:rPr>
        <w:t xml:space="preserve"> на суму </w:t>
      </w:r>
      <w:r>
        <w:rPr>
          <w:sz w:val="28"/>
          <w:szCs w:val="28"/>
          <w:lang w:val="ru-RU"/>
        </w:rPr>
        <w:t>104 0</w:t>
      </w:r>
      <w:r>
        <w:rPr>
          <w:sz w:val="28"/>
          <w:szCs w:val="28"/>
        </w:rPr>
        <w:t>00,00 грн</w:t>
      </w:r>
    </w:p>
    <w:p w:rsidR="000C02AF" w:rsidRDefault="000C02AF" w:rsidP="000C02AF">
      <w:pPr>
        <w:pStyle w:val="a3"/>
        <w:spacing w:line="276" w:lineRule="auto"/>
        <w:ind w:left="21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по КПКВКМБ </w:t>
      </w:r>
      <w:r>
        <w:rPr>
          <w:sz w:val="28"/>
          <w:szCs w:val="28"/>
          <w:lang w:val="ru-RU"/>
        </w:rPr>
        <w:t xml:space="preserve">0114030 </w:t>
      </w:r>
      <w:r>
        <w:rPr>
          <w:sz w:val="28"/>
          <w:szCs w:val="28"/>
        </w:rPr>
        <w:t xml:space="preserve">КЕКВ </w:t>
      </w:r>
      <w:r>
        <w:rPr>
          <w:sz w:val="28"/>
          <w:szCs w:val="28"/>
          <w:lang w:val="ru-RU"/>
        </w:rPr>
        <w:t>2210</w:t>
      </w:r>
      <w:r>
        <w:rPr>
          <w:sz w:val="28"/>
          <w:szCs w:val="28"/>
        </w:rPr>
        <w:t xml:space="preserve"> на суму </w:t>
      </w:r>
      <w:r>
        <w:rPr>
          <w:sz w:val="28"/>
          <w:szCs w:val="28"/>
          <w:lang w:val="ru-RU"/>
        </w:rPr>
        <w:t>26 0</w:t>
      </w:r>
      <w:r>
        <w:rPr>
          <w:sz w:val="28"/>
          <w:szCs w:val="28"/>
        </w:rPr>
        <w:t>00,00 грн</w:t>
      </w:r>
    </w:p>
    <w:p w:rsidR="000C02AF" w:rsidRDefault="000C02AF" w:rsidP="000C02AF">
      <w:pPr>
        <w:pStyle w:val="a3"/>
        <w:spacing w:line="276" w:lineRule="auto"/>
        <w:ind w:left="21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по КПКВКМБ </w:t>
      </w:r>
      <w:r>
        <w:rPr>
          <w:sz w:val="28"/>
          <w:szCs w:val="28"/>
          <w:lang w:val="ru-RU"/>
        </w:rPr>
        <w:t xml:space="preserve">0114082 </w:t>
      </w:r>
      <w:r>
        <w:rPr>
          <w:sz w:val="28"/>
          <w:szCs w:val="28"/>
        </w:rPr>
        <w:t xml:space="preserve">КЕКВ </w:t>
      </w:r>
      <w:r>
        <w:rPr>
          <w:sz w:val="28"/>
          <w:szCs w:val="28"/>
          <w:lang w:val="ru-RU"/>
        </w:rPr>
        <w:t>2210</w:t>
      </w:r>
      <w:r>
        <w:rPr>
          <w:sz w:val="28"/>
          <w:szCs w:val="28"/>
        </w:rPr>
        <w:t xml:space="preserve"> на суму </w:t>
      </w:r>
      <w:r>
        <w:rPr>
          <w:sz w:val="28"/>
          <w:szCs w:val="28"/>
          <w:lang w:val="ru-RU"/>
        </w:rPr>
        <w:t>100 0</w:t>
      </w:r>
      <w:r>
        <w:rPr>
          <w:sz w:val="28"/>
          <w:szCs w:val="28"/>
        </w:rPr>
        <w:t>00,00 грн</w:t>
      </w:r>
    </w:p>
    <w:p w:rsidR="000C02AF" w:rsidRDefault="000C02AF" w:rsidP="000C02AF">
      <w:pPr>
        <w:pStyle w:val="a3"/>
        <w:spacing w:line="276" w:lineRule="auto"/>
        <w:ind w:left="21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по КПКВКМБ </w:t>
      </w:r>
      <w:r>
        <w:rPr>
          <w:sz w:val="28"/>
          <w:szCs w:val="28"/>
          <w:lang w:val="ru-RU"/>
        </w:rPr>
        <w:t xml:space="preserve">0115062 </w:t>
      </w:r>
      <w:r>
        <w:rPr>
          <w:sz w:val="28"/>
          <w:szCs w:val="28"/>
        </w:rPr>
        <w:t xml:space="preserve">КЕКВ </w:t>
      </w:r>
      <w:r>
        <w:rPr>
          <w:sz w:val="28"/>
          <w:szCs w:val="28"/>
          <w:lang w:val="ru-RU"/>
        </w:rPr>
        <w:t>2610</w:t>
      </w:r>
      <w:r>
        <w:rPr>
          <w:sz w:val="28"/>
          <w:szCs w:val="28"/>
        </w:rPr>
        <w:t xml:space="preserve"> на суму </w:t>
      </w:r>
      <w:r>
        <w:rPr>
          <w:sz w:val="28"/>
          <w:szCs w:val="28"/>
          <w:lang w:val="ru-RU"/>
        </w:rPr>
        <w:t>600 0</w:t>
      </w:r>
      <w:r>
        <w:rPr>
          <w:sz w:val="28"/>
          <w:szCs w:val="28"/>
        </w:rPr>
        <w:t>00,00 грн</w:t>
      </w:r>
    </w:p>
    <w:p w:rsidR="000C02AF" w:rsidRDefault="000C02AF" w:rsidP="000C02AF">
      <w:pPr>
        <w:pStyle w:val="a3"/>
        <w:spacing w:line="276" w:lineRule="auto"/>
        <w:ind w:left="21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по КПКВКМБ </w:t>
      </w:r>
      <w:r>
        <w:rPr>
          <w:sz w:val="28"/>
          <w:szCs w:val="28"/>
          <w:lang w:val="ru-RU"/>
        </w:rPr>
        <w:t xml:space="preserve">0116030 </w:t>
      </w:r>
      <w:r>
        <w:rPr>
          <w:sz w:val="28"/>
          <w:szCs w:val="28"/>
        </w:rPr>
        <w:t xml:space="preserve">КЕКВ </w:t>
      </w:r>
      <w:r>
        <w:rPr>
          <w:sz w:val="28"/>
          <w:szCs w:val="28"/>
          <w:lang w:val="ru-RU"/>
        </w:rPr>
        <w:t>2275</w:t>
      </w:r>
      <w:r>
        <w:rPr>
          <w:sz w:val="28"/>
          <w:szCs w:val="28"/>
        </w:rPr>
        <w:t xml:space="preserve"> на суму </w:t>
      </w:r>
      <w:r>
        <w:rPr>
          <w:sz w:val="28"/>
          <w:szCs w:val="28"/>
          <w:lang w:val="ru-RU"/>
        </w:rPr>
        <w:t>90 0</w:t>
      </w:r>
      <w:r>
        <w:rPr>
          <w:sz w:val="28"/>
          <w:szCs w:val="28"/>
        </w:rPr>
        <w:t>00,00 грн</w:t>
      </w:r>
    </w:p>
    <w:p w:rsidR="000C02AF" w:rsidRPr="002F78AC" w:rsidRDefault="000C02AF" w:rsidP="000C02AF">
      <w:pPr>
        <w:spacing w:line="276" w:lineRule="auto"/>
        <w:ind w:firstLine="708"/>
        <w:jc w:val="both"/>
        <w:rPr>
          <w:sz w:val="28"/>
          <w:szCs w:val="28"/>
        </w:rPr>
      </w:pPr>
      <w:r w:rsidRPr="002F78AC">
        <w:rPr>
          <w:sz w:val="28"/>
          <w:szCs w:val="28"/>
        </w:rPr>
        <w:t>збільшити видатки</w:t>
      </w:r>
    </w:p>
    <w:p w:rsidR="000C02AF" w:rsidRDefault="000C02AF" w:rsidP="000C02AF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по КПКВКМБ </w:t>
      </w:r>
      <w:r>
        <w:rPr>
          <w:sz w:val="28"/>
          <w:szCs w:val="28"/>
          <w:lang w:val="ru-RU"/>
        </w:rPr>
        <w:t xml:space="preserve">0110150 </w:t>
      </w:r>
      <w:r>
        <w:rPr>
          <w:sz w:val="28"/>
          <w:szCs w:val="28"/>
        </w:rPr>
        <w:t xml:space="preserve">КЕКВ </w:t>
      </w:r>
      <w:r>
        <w:rPr>
          <w:sz w:val="28"/>
          <w:szCs w:val="28"/>
          <w:lang w:val="ru-RU"/>
        </w:rPr>
        <w:t xml:space="preserve">2800 </w:t>
      </w:r>
      <w:r>
        <w:rPr>
          <w:sz w:val="28"/>
          <w:szCs w:val="28"/>
        </w:rPr>
        <w:t xml:space="preserve">на суму </w:t>
      </w:r>
      <w:r>
        <w:rPr>
          <w:sz w:val="28"/>
          <w:szCs w:val="28"/>
          <w:lang w:val="ru-RU"/>
        </w:rPr>
        <w:t>100 0</w:t>
      </w:r>
      <w:r>
        <w:rPr>
          <w:sz w:val="28"/>
          <w:szCs w:val="28"/>
        </w:rPr>
        <w:t>00,00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грн</w:t>
      </w:r>
    </w:p>
    <w:p w:rsidR="000C02AF" w:rsidRDefault="000C02AF" w:rsidP="000C02AF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по КПКВКМБ </w:t>
      </w:r>
      <w:r>
        <w:rPr>
          <w:sz w:val="28"/>
          <w:szCs w:val="28"/>
          <w:lang w:val="ru-RU"/>
        </w:rPr>
        <w:t xml:space="preserve">0114030 </w:t>
      </w:r>
      <w:r>
        <w:rPr>
          <w:sz w:val="28"/>
          <w:szCs w:val="28"/>
        </w:rPr>
        <w:t xml:space="preserve">КЕКВ </w:t>
      </w:r>
      <w:r w:rsidRPr="00EC065E">
        <w:rPr>
          <w:sz w:val="28"/>
          <w:szCs w:val="28"/>
          <w:lang w:val="ru-RU"/>
        </w:rPr>
        <w:t xml:space="preserve">2120 </w:t>
      </w:r>
      <w:r>
        <w:rPr>
          <w:sz w:val="28"/>
          <w:szCs w:val="28"/>
        </w:rPr>
        <w:t xml:space="preserve">на суму </w:t>
      </w:r>
      <w:r>
        <w:rPr>
          <w:sz w:val="28"/>
          <w:szCs w:val="28"/>
          <w:lang w:val="ru-RU"/>
        </w:rPr>
        <w:t>20 000</w:t>
      </w:r>
      <w:r>
        <w:rPr>
          <w:sz w:val="28"/>
          <w:szCs w:val="28"/>
        </w:rPr>
        <w:t>,00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грн</w:t>
      </w:r>
    </w:p>
    <w:p w:rsidR="00A05E54" w:rsidRDefault="000C02AF" w:rsidP="00E33879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по КПКВКМБ </w:t>
      </w:r>
      <w:r>
        <w:rPr>
          <w:sz w:val="28"/>
          <w:szCs w:val="28"/>
          <w:lang w:val="ru-RU"/>
        </w:rPr>
        <w:t xml:space="preserve">0114030 </w:t>
      </w:r>
      <w:r>
        <w:rPr>
          <w:sz w:val="28"/>
          <w:szCs w:val="28"/>
        </w:rPr>
        <w:t xml:space="preserve">КЕКВ </w:t>
      </w:r>
      <w:r>
        <w:rPr>
          <w:sz w:val="28"/>
          <w:szCs w:val="28"/>
          <w:lang w:val="ru-RU"/>
        </w:rPr>
        <w:t>2240</w:t>
      </w:r>
      <w:r>
        <w:rPr>
          <w:sz w:val="28"/>
          <w:szCs w:val="28"/>
        </w:rPr>
        <w:t xml:space="preserve"> на суму </w:t>
      </w:r>
      <w:r>
        <w:rPr>
          <w:sz w:val="28"/>
          <w:szCs w:val="28"/>
          <w:lang w:val="ru-RU"/>
        </w:rPr>
        <w:t>1 0</w:t>
      </w:r>
      <w:r>
        <w:rPr>
          <w:sz w:val="28"/>
          <w:szCs w:val="28"/>
        </w:rPr>
        <w:t>00,00 грн</w:t>
      </w:r>
    </w:p>
    <w:p w:rsidR="000C02AF" w:rsidRDefault="000C02AF" w:rsidP="00E33879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по КПКВКМБ </w:t>
      </w:r>
      <w:r>
        <w:rPr>
          <w:sz w:val="28"/>
          <w:szCs w:val="28"/>
          <w:lang w:val="ru-RU"/>
        </w:rPr>
        <w:t xml:space="preserve">0112152 </w:t>
      </w:r>
      <w:r>
        <w:rPr>
          <w:sz w:val="28"/>
          <w:szCs w:val="28"/>
        </w:rPr>
        <w:t xml:space="preserve">КЕКВ </w:t>
      </w:r>
      <w:r>
        <w:rPr>
          <w:sz w:val="28"/>
          <w:szCs w:val="28"/>
          <w:lang w:val="ru-RU"/>
        </w:rPr>
        <w:t>2610</w:t>
      </w:r>
      <w:r>
        <w:rPr>
          <w:sz w:val="28"/>
          <w:szCs w:val="28"/>
        </w:rPr>
        <w:t xml:space="preserve"> на суму </w:t>
      </w:r>
      <w:r>
        <w:rPr>
          <w:sz w:val="28"/>
          <w:szCs w:val="28"/>
          <w:lang w:val="ru-RU"/>
        </w:rPr>
        <w:t>150 0</w:t>
      </w:r>
      <w:r>
        <w:rPr>
          <w:sz w:val="28"/>
          <w:szCs w:val="28"/>
        </w:rPr>
        <w:t>00,00 грн</w:t>
      </w:r>
    </w:p>
    <w:p w:rsidR="000C02AF" w:rsidRDefault="000C02AF" w:rsidP="00E33879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по КПКВКМБ </w:t>
      </w:r>
      <w:r>
        <w:rPr>
          <w:sz w:val="28"/>
          <w:szCs w:val="28"/>
          <w:lang w:val="ru-RU"/>
        </w:rPr>
        <w:t xml:space="preserve">0116020 </w:t>
      </w:r>
      <w:r>
        <w:rPr>
          <w:sz w:val="28"/>
          <w:szCs w:val="28"/>
        </w:rPr>
        <w:t xml:space="preserve">КЕКВ </w:t>
      </w:r>
      <w:r>
        <w:rPr>
          <w:sz w:val="28"/>
          <w:szCs w:val="28"/>
          <w:lang w:val="ru-RU"/>
        </w:rPr>
        <w:t>2610</w:t>
      </w:r>
      <w:r>
        <w:rPr>
          <w:sz w:val="28"/>
          <w:szCs w:val="28"/>
        </w:rPr>
        <w:t xml:space="preserve"> на суму </w:t>
      </w:r>
      <w:r>
        <w:rPr>
          <w:sz w:val="28"/>
          <w:szCs w:val="28"/>
          <w:lang w:val="ru-RU"/>
        </w:rPr>
        <w:t>309 0</w:t>
      </w:r>
      <w:r>
        <w:rPr>
          <w:sz w:val="28"/>
          <w:szCs w:val="28"/>
        </w:rPr>
        <w:t>00,00 грн</w:t>
      </w:r>
    </w:p>
    <w:p w:rsidR="000C02AF" w:rsidRDefault="000C02AF" w:rsidP="00E33879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по КПКВКМБ </w:t>
      </w:r>
      <w:r>
        <w:rPr>
          <w:sz w:val="28"/>
          <w:szCs w:val="28"/>
          <w:lang w:val="ru-RU"/>
        </w:rPr>
        <w:t xml:space="preserve">0116030 </w:t>
      </w:r>
      <w:r>
        <w:rPr>
          <w:sz w:val="28"/>
          <w:szCs w:val="28"/>
        </w:rPr>
        <w:t xml:space="preserve">КЕКВ </w:t>
      </w:r>
      <w:r>
        <w:rPr>
          <w:sz w:val="28"/>
          <w:szCs w:val="28"/>
          <w:lang w:val="ru-RU"/>
        </w:rPr>
        <w:t>2210</w:t>
      </w:r>
      <w:r>
        <w:rPr>
          <w:sz w:val="28"/>
          <w:szCs w:val="28"/>
        </w:rPr>
        <w:t xml:space="preserve"> на суму </w:t>
      </w:r>
      <w:r>
        <w:rPr>
          <w:sz w:val="28"/>
          <w:szCs w:val="28"/>
          <w:lang w:val="ru-RU"/>
        </w:rPr>
        <w:t>100 0</w:t>
      </w:r>
      <w:r>
        <w:rPr>
          <w:sz w:val="28"/>
          <w:szCs w:val="28"/>
        </w:rPr>
        <w:t>00,00 грн</w:t>
      </w:r>
    </w:p>
    <w:p w:rsidR="000C02AF" w:rsidRDefault="000C02AF" w:rsidP="00E33879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по КПКВКМБ </w:t>
      </w:r>
      <w:r>
        <w:rPr>
          <w:sz w:val="28"/>
          <w:szCs w:val="28"/>
          <w:lang w:val="ru-RU"/>
        </w:rPr>
        <w:t xml:space="preserve">0116030 </w:t>
      </w:r>
      <w:r>
        <w:rPr>
          <w:sz w:val="28"/>
          <w:szCs w:val="28"/>
        </w:rPr>
        <w:t xml:space="preserve">КЕКВ </w:t>
      </w:r>
      <w:r>
        <w:rPr>
          <w:sz w:val="28"/>
          <w:szCs w:val="28"/>
          <w:lang w:val="ru-RU"/>
        </w:rPr>
        <w:t>2240</w:t>
      </w:r>
      <w:r>
        <w:rPr>
          <w:sz w:val="28"/>
          <w:szCs w:val="28"/>
        </w:rPr>
        <w:t xml:space="preserve"> на суму </w:t>
      </w:r>
      <w:r>
        <w:rPr>
          <w:sz w:val="28"/>
          <w:szCs w:val="28"/>
          <w:lang w:val="ru-RU"/>
        </w:rPr>
        <w:t>356 0</w:t>
      </w:r>
      <w:r>
        <w:rPr>
          <w:sz w:val="28"/>
          <w:szCs w:val="28"/>
        </w:rPr>
        <w:t>00,00 грн</w:t>
      </w:r>
    </w:p>
    <w:p w:rsidR="00D51B14" w:rsidRPr="00D51B14" w:rsidRDefault="00D51B14" w:rsidP="00D51B14">
      <w:pPr>
        <w:pStyle w:val="a3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D51B14">
        <w:rPr>
          <w:sz w:val="28"/>
          <w:szCs w:val="28"/>
        </w:rPr>
        <w:t xml:space="preserve">Провести перерозподіл коштів видаткової частини </w:t>
      </w:r>
      <w:r>
        <w:rPr>
          <w:sz w:val="28"/>
          <w:szCs w:val="28"/>
        </w:rPr>
        <w:t xml:space="preserve">спеціального </w:t>
      </w:r>
      <w:r w:rsidRPr="00D51B14">
        <w:rPr>
          <w:sz w:val="28"/>
          <w:szCs w:val="28"/>
        </w:rPr>
        <w:t>фонду бюджету Гатненської сільської ради в межах кошторисних призначень за головними розпорядниками, а саме:</w:t>
      </w:r>
    </w:p>
    <w:p w:rsidR="00D51B14" w:rsidRDefault="00D51B14" w:rsidP="00D51B14">
      <w:pPr>
        <w:pStyle w:val="a3"/>
        <w:spacing w:line="276" w:lineRule="auto"/>
        <w:ind w:left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Управління освіти (06</w:t>
      </w:r>
      <w:r w:rsidRPr="009B0DF8">
        <w:rPr>
          <w:sz w:val="28"/>
          <w:szCs w:val="28"/>
          <w:u w:val="single"/>
        </w:rPr>
        <w:t>):</w:t>
      </w:r>
    </w:p>
    <w:p w:rsidR="00D51B14" w:rsidRDefault="00D51B14" w:rsidP="00D51B14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збільшити </w:t>
      </w:r>
      <w:r w:rsidRPr="002F2E6B">
        <w:rPr>
          <w:sz w:val="28"/>
          <w:szCs w:val="28"/>
        </w:rPr>
        <w:t>видатки</w:t>
      </w:r>
    </w:p>
    <w:p w:rsidR="00D51B14" w:rsidRDefault="00D51B14" w:rsidP="00D51B14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по КПКВКМБ </w:t>
      </w:r>
      <w:r>
        <w:rPr>
          <w:sz w:val="28"/>
          <w:szCs w:val="28"/>
          <w:lang w:val="ru-RU"/>
        </w:rPr>
        <w:t xml:space="preserve">0611271 </w:t>
      </w:r>
      <w:r>
        <w:rPr>
          <w:sz w:val="28"/>
          <w:szCs w:val="28"/>
        </w:rPr>
        <w:t xml:space="preserve">КЕКВ </w:t>
      </w:r>
      <w:r>
        <w:rPr>
          <w:sz w:val="28"/>
          <w:szCs w:val="28"/>
          <w:lang w:val="ru-RU"/>
        </w:rPr>
        <w:t xml:space="preserve">2210 </w:t>
      </w:r>
      <w:r>
        <w:rPr>
          <w:sz w:val="28"/>
          <w:szCs w:val="28"/>
        </w:rPr>
        <w:t>на суму 16 000,00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грн</w:t>
      </w:r>
    </w:p>
    <w:p w:rsidR="006216C3" w:rsidRPr="002F78AC" w:rsidRDefault="006216C3" w:rsidP="002F78AC">
      <w:pPr>
        <w:spacing w:line="276" w:lineRule="auto"/>
        <w:ind w:firstLine="708"/>
        <w:jc w:val="both"/>
        <w:rPr>
          <w:sz w:val="28"/>
          <w:szCs w:val="28"/>
        </w:rPr>
      </w:pPr>
      <w:r w:rsidRPr="002F78AC">
        <w:rPr>
          <w:sz w:val="28"/>
          <w:szCs w:val="28"/>
        </w:rPr>
        <w:t xml:space="preserve">зменшити видатки </w:t>
      </w:r>
    </w:p>
    <w:p w:rsidR="006216C3" w:rsidRDefault="006216C3" w:rsidP="006216C3">
      <w:pPr>
        <w:ind w:right="-2"/>
        <w:jc w:val="both"/>
        <w:rPr>
          <w:rFonts w:eastAsiaTheme="minorEastAsia"/>
          <w:bCs/>
          <w:sz w:val="28"/>
          <w:szCs w:val="28"/>
        </w:rPr>
      </w:pPr>
      <w:r w:rsidRPr="00087C52">
        <w:rPr>
          <w:rFonts w:eastAsiaTheme="minorEastAsia"/>
          <w:bCs/>
          <w:sz w:val="28"/>
          <w:szCs w:val="28"/>
        </w:rPr>
        <w:t xml:space="preserve">                  </w:t>
      </w:r>
      <w:r>
        <w:rPr>
          <w:rFonts w:eastAsiaTheme="minorEastAsia"/>
          <w:bCs/>
          <w:sz w:val="28"/>
          <w:szCs w:val="28"/>
        </w:rPr>
        <w:tab/>
      </w:r>
      <w:r>
        <w:rPr>
          <w:rFonts w:eastAsiaTheme="minorEastAsia"/>
          <w:bCs/>
          <w:sz w:val="28"/>
          <w:szCs w:val="28"/>
        </w:rPr>
        <w:tab/>
      </w:r>
      <w:r w:rsidRPr="00087C52">
        <w:rPr>
          <w:rFonts w:eastAsiaTheme="minorEastAsia"/>
          <w:bCs/>
          <w:sz w:val="28"/>
          <w:szCs w:val="28"/>
        </w:rPr>
        <w:t xml:space="preserve"> </w:t>
      </w:r>
      <w:r>
        <w:rPr>
          <w:rFonts w:eastAsiaTheme="minorEastAsia"/>
          <w:bCs/>
          <w:sz w:val="28"/>
          <w:szCs w:val="28"/>
        </w:rPr>
        <w:t xml:space="preserve"> </w:t>
      </w:r>
      <w:r w:rsidRPr="00087C52">
        <w:rPr>
          <w:rFonts w:eastAsiaTheme="minorEastAsia"/>
          <w:bCs/>
          <w:sz w:val="28"/>
          <w:szCs w:val="28"/>
        </w:rPr>
        <w:t xml:space="preserve">по КПКВМБ </w:t>
      </w:r>
      <w:r>
        <w:rPr>
          <w:rFonts w:eastAsiaTheme="minorEastAsia"/>
          <w:bCs/>
          <w:sz w:val="28"/>
          <w:szCs w:val="28"/>
        </w:rPr>
        <w:t xml:space="preserve"> 06</w:t>
      </w:r>
      <w:r w:rsidRPr="00087C52">
        <w:rPr>
          <w:rFonts w:eastAsiaTheme="minorEastAsia"/>
          <w:bCs/>
          <w:sz w:val="28"/>
          <w:szCs w:val="28"/>
        </w:rPr>
        <w:t>1</w:t>
      </w:r>
      <w:r>
        <w:rPr>
          <w:rFonts w:eastAsiaTheme="minorEastAsia"/>
          <w:bCs/>
          <w:sz w:val="28"/>
          <w:szCs w:val="28"/>
        </w:rPr>
        <w:t>0160</w:t>
      </w:r>
      <w:r w:rsidRPr="00087C52">
        <w:rPr>
          <w:rFonts w:eastAsiaTheme="minorEastAsia"/>
          <w:bCs/>
          <w:sz w:val="28"/>
          <w:szCs w:val="28"/>
        </w:rPr>
        <w:t xml:space="preserve"> КЕКВ </w:t>
      </w:r>
      <w:r>
        <w:rPr>
          <w:rFonts w:eastAsiaTheme="minorEastAsia"/>
          <w:bCs/>
          <w:sz w:val="28"/>
          <w:szCs w:val="28"/>
        </w:rPr>
        <w:t xml:space="preserve">3110 </w:t>
      </w:r>
      <w:r w:rsidRPr="00087C52">
        <w:rPr>
          <w:rFonts w:eastAsiaTheme="minorEastAsia"/>
          <w:bCs/>
          <w:sz w:val="28"/>
          <w:szCs w:val="28"/>
        </w:rPr>
        <w:t xml:space="preserve">на суму </w:t>
      </w:r>
      <w:r>
        <w:rPr>
          <w:rFonts w:eastAsiaTheme="minorEastAsia"/>
          <w:bCs/>
          <w:sz w:val="28"/>
          <w:szCs w:val="28"/>
        </w:rPr>
        <w:t>16</w:t>
      </w:r>
      <w:r w:rsidRPr="00087C52">
        <w:rPr>
          <w:rFonts w:eastAsiaTheme="minorEastAsia"/>
          <w:bCs/>
          <w:sz w:val="28"/>
          <w:szCs w:val="28"/>
        </w:rPr>
        <w:t xml:space="preserve"> 000,00 грн.</w:t>
      </w:r>
    </w:p>
    <w:p w:rsidR="00CD73BB" w:rsidRDefault="00CD73BB" w:rsidP="00317956">
      <w:pPr>
        <w:pStyle w:val="a3"/>
        <w:spacing w:line="276" w:lineRule="auto"/>
        <w:jc w:val="both"/>
        <w:rPr>
          <w:sz w:val="28"/>
          <w:szCs w:val="28"/>
        </w:rPr>
      </w:pPr>
    </w:p>
    <w:p w:rsidR="00317956" w:rsidRDefault="00317956" w:rsidP="00317956">
      <w:pPr>
        <w:pStyle w:val="a3"/>
        <w:spacing w:line="276" w:lineRule="auto"/>
        <w:ind w:left="709"/>
        <w:jc w:val="both"/>
        <w:rPr>
          <w:sz w:val="28"/>
          <w:szCs w:val="28"/>
          <w:u w:val="single"/>
        </w:rPr>
      </w:pPr>
      <w:r w:rsidRPr="009B0DF8">
        <w:rPr>
          <w:sz w:val="28"/>
          <w:szCs w:val="28"/>
          <w:u w:val="single"/>
        </w:rPr>
        <w:t>Гатненська сільська рада (01):</w:t>
      </w:r>
    </w:p>
    <w:p w:rsidR="00317956" w:rsidRDefault="00317956" w:rsidP="00317956">
      <w:pPr>
        <w:pStyle w:val="a3"/>
        <w:spacing w:line="276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зменшити </w:t>
      </w:r>
      <w:r w:rsidRPr="002F2E6B">
        <w:rPr>
          <w:sz w:val="28"/>
          <w:szCs w:val="28"/>
        </w:rPr>
        <w:t>видатки</w:t>
      </w:r>
      <w:r>
        <w:rPr>
          <w:sz w:val="28"/>
          <w:szCs w:val="28"/>
        </w:rPr>
        <w:t xml:space="preserve"> </w:t>
      </w:r>
    </w:p>
    <w:p w:rsidR="00317956" w:rsidRDefault="00317956" w:rsidP="00317956">
      <w:pPr>
        <w:pStyle w:val="a3"/>
        <w:spacing w:line="276" w:lineRule="auto"/>
        <w:ind w:left="21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по КПКВКМБ </w:t>
      </w:r>
      <w:r>
        <w:rPr>
          <w:sz w:val="28"/>
          <w:szCs w:val="28"/>
          <w:lang w:val="ru-RU"/>
        </w:rPr>
        <w:t>011</w:t>
      </w:r>
      <w:r w:rsidRPr="00317956">
        <w:rPr>
          <w:sz w:val="28"/>
          <w:szCs w:val="28"/>
          <w:lang w:val="ru-RU"/>
        </w:rPr>
        <w:t>7310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КЕКВ </w:t>
      </w:r>
      <w:r w:rsidRPr="00317956">
        <w:rPr>
          <w:sz w:val="28"/>
          <w:szCs w:val="28"/>
          <w:lang w:val="ru-RU"/>
        </w:rPr>
        <w:t>3132</w:t>
      </w:r>
      <w:r>
        <w:rPr>
          <w:sz w:val="28"/>
          <w:szCs w:val="28"/>
        </w:rPr>
        <w:t xml:space="preserve"> на суму </w:t>
      </w:r>
      <w:r w:rsidRPr="00317956">
        <w:rPr>
          <w:sz w:val="28"/>
          <w:szCs w:val="28"/>
          <w:lang w:val="ru-RU"/>
        </w:rPr>
        <w:t>53</w:t>
      </w:r>
      <w:r>
        <w:rPr>
          <w:sz w:val="28"/>
          <w:szCs w:val="28"/>
        </w:rPr>
        <w:t xml:space="preserve"> 000,00 грн.</w:t>
      </w:r>
    </w:p>
    <w:p w:rsidR="000C02AF" w:rsidRDefault="000C02AF" w:rsidP="00317956">
      <w:pPr>
        <w:pStyle w:val="a3"/>
        <w:spacing w:line="276" w:lineRule="auto"/>
        <w:ind w:left="21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по КПКВКМБ </w:t>
      </w:r>
      <w:r>
        <w:rPr>
          <w:sz w:val="28"/>
          <w:szCs w:val="28"/>
          <w:lang w:val="ru-RU"/>
        </w:rPr>
        <w:t xml:space="preserve">0110150 </w:t>
      </w:r>
      <w:r>
        <w:rPr>
          <w:sz w:val="28"/>
          <w:szCs w:val="28"/>
        </w:rPr>
        <w:t xml:space="preserve">КЕКВ </w:t>
      </w:r>
      <w:r>
        <w:rPr>
          <w:sz w:val="28"/>
          <w:szCs w:val="28"/>
          <w:lang w:val="ru-RU"/>
        </w:rPr>
        <w:t>3110</w:t>
      </w:r>
      <w:r>
        <w:rPr>
          <w:sz w:val="28"/>
          <w:szCs w:val="28"/>
        </w:rPr>
        <w:t xml:space="preserve"> на суму </w:t>
      </w:r>
      <w:r>
        <w:rPr>
          <w:sz w:val="28"/>
          <w:szCs w:val="28"/>
          <w:lang w:val="ru-RU"/>
        </w:rPr>
        <w:t>100 0</w:t>
      </w:r>
      <w:r>
        <w:rPr>
          <w:sz w:val="28"/>
          <w:szCs w:val="28"/>
        </w:rPr>
        <w:t>00,00 грн</w:t>
      </w:r>
    </w:p>
    <w:p w:rsidR="00317956" w:rsidRDefault="00317956" w:rsidP="00317956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збільшити </w:t>
      </w:r>
      <w:r w:rsidRPr="002F2E6B">
        <w:rPr>
          <w:sz w:val="28"/>
          <w:szCs w:val="28"/>
        </w:rPr>
        <w:t>видатки</w:t>
      </w:r>
    </w:p>
    <w:p w:rsidR="00317956" w:rsidRDefault="00317956" w:rsidP="00317956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по КПКВКМБ </w:t>
      </w:r>
      <w:r>
        <w:rPr>
          <w:sz w:val="28"/>
          <w:szCs w:val="28"/>
          <w:lang w:val="ru-RU"/>
        </w:rPr>
        <w:t>011</w:t>
      </w:r>
      <w:r w:rsidRPr="00317956">
        <w:rPr>
          <w:sz w:val="28"/>
          <w:szCs w:val="28"/>
          <w:lang w:val="ru-RU"/>
        </w:rPr>
        <w:t>7321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КЕКВ </w:t>
      </w:r>
      <w:r w:rsidRPr="00317956">
        <w:rPr>
          <w:sz w:val="28"/>
          <w:szCs w:val="28"/>
          <w:lang w:val="ru-RU"/>
        </w:rPr>
        <w:t>3132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на суму  </w:t>
      </w:r>
      <w:r w:rsidRPr="00317956">
        <w:rPr>
          <w:sz w:val="28"/>
          <w:szCs w:val="28"/>
          <w:lang w:val="ru-RU"/>
        </w:rPr>
        <w:t>53</w:t>
      </w:r>
      <w:r>
        <w:rPr>
          <w:sz w:val="28"/>
          <w:szCs w:val="28"/>
        </w:rPr>
        <w:t xml:space="preserve"> 000,00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грн</w:t>
      </w:r>
    </w:p>
    <w:p w:rsidR="000C02AF" w:rsidRDefault="000C02AF" w:rsidP="00317956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по КПКВКМБ </w:t>
      </w:r>
      <w:r>
        <w:rPr>
          <w:sz w:val="28"/>
          <w:szCs w:val="28"/>
          <w:lang w:val="ru-RU"/>
        </w:rPr>
        <w:t xml:space="preserve">0117330 </w:t>
      </w:r>
      <w:r>
        <w:rPr>
          <w:sz w:val="28"/>
          <w:szCs w:val="28"/>
        </w:rPr>
        <w:t xml:space="preserve">КЕКВ </w:t>
      </w:r>
      <w:r>
        <w:rPr>
          <w:sz w:val="28"/>
          <w:szCs w:val="28"/>
          <w:lang w:val="ru-RU"/>
        </w:rPr>
        <w:t>3142</w:t>
      </w:r>
      <w:r>
        <w:rPr>
          <w:sz w:val="28"/>
          <w:szCs w:val="28"/>
        </w:rPr>
        <w:t xml:space="preserve"> на суму </w:t>
      </w:r>
      <w:r>
        <w:rPr>
          <w:sz w:val="28"/>
          <w:szCs w:val="28"/>
          <w:lang w:val="ru-RU"/>
        </w:rPr>
        <w:t>5 0</w:t>
      </w:r>
      <w:r>
        <w:rPr>
          <w:sz w:val="28"/>
          <w:szCs w:val="28"/>
        </w:rPr>
        <w:t>00,00 грн</w:t>
      </w:r>
    </w:p>
    <w:p w:rsidR="002F78AC" w:rsidRDefault="00444B4C" w:rsidP="00444B4C">
      <w:pPr>
        <w:pStyle w:val="a3"/>
        <w:spacing w:line="276" w:lineRule="auto"/>
        <w:ind w:left="21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по КПКВКМБ </w:t>
      </w:r>
      <w:r>
        <w:rPr>
          <w:sz w:val="28"/>
          <w:szCs w:val="28"/>
          <w:lang w:val="ru-RU"/>
        </w:rPr>
        <w:t xml:space="preserve">0117324 </w:t>
      </w:r>
      <w:r>
        <w:rPr>
          <w:sz w:val="28"/>
          <w:szCs w:val="28"/>
        </w:rPr>
        <w:t xml:space="preserve">КЕКВ </w:t>
      </w:r>
      <w:r>
        <w:rPr>
          <w:sz w:val="28"/>
          <w:szCs w:val="28"/>
          <w:lang w:val="ru-RU"/>
        </w:rPr>
        <w:t>3142</w:t>
      </w:r>
      <w:r>
        <w:rPr>
          <w:sz w:val="28"/>
          <w:szCs w:val="28"/>
        </w:rPr>
        <w:t xml:space="preserve"> на суму </w:t>
      </w:r>
      <w:r>
        <w:rPr>
          <w:sz w:val="28"/>
          <w:szCs w:val="28"/>
          <w:lang w:val="ru-RU"/>
        </w:rPr>
        <w:t>27 0</w:t>
      </w:r>
      <w:r>
        <w:rPr>
          <w:sz w:val="28"/>
          <w:szCs w:val="28"/>
        </w:rPr>
        <w:t>00,00 грн</w:t>
      </w:r>
    </w:p>
    <w:p w:rsidR="00444B4C" w:rsidRDefault="00444B4C" w:rsidP="00444B4C">
      <w:pPr>
        <w:pStyle w:val="a3"/>
        <w:spacing w:line="276" w:lineRule="auto"/>
        <w:ind w:left="21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по КПКВКМБ </w:t>
      </w:r>
      <w:r>
        <w:rPr>
          <w:sz w:val="28"/>
          <w:szCs w:val="28"/>
          <w:lang w:val="ru-RU"/>
        </w:rPr>
        <w:t xml:space="preserve">0117310 </w:t>
      </w:r>
      <w:r>
        <w:rPr>
          <w:sz w:val="28"/>
          <w:szCs w:val="28"/>
        </w:rPr>
        <w:t xml:space="preserve">КЕКВ </w:t>
      </w:r>
      <w:r>
        <w:rPr>
          <w:sz w:val="28"/>
          <w:szCs w:val="28"/>
          <w:lang w:val="ru-RU"/>
        </w:rPr>
        <w:t>3122</w:t>
      </w:r>
      <w:r>
        <w:rPr>
          <w:sz w:val="28"/>
          <w:szCs w:val="28"/>
        </w:rPr>
        <w:t xml:space="preserve"> на суму </w:t>
      </w:r>
      <w:r>
        <w:rPr>
          <w:sz w:val="28"/>
          <w:szCs w:val="28"/>
          <w:lang w:val="ru-RU"/>
        </w:rPr>
        <w:t>68 0</w:t>
      </w:r>
      <w:r>
        <w:rPr>
          <w:sz w:val="28"/>
          <w:szCs w:val="28"/>
        </w:rPr>
        <w:t>00,00 грн</w:t>
      </w:r>
    </w:p>
    <w:p w:rsidR="002F78AC" w:rsidRDefault="002F78AC" w:rsidP="002F78AC">
      <w:pPr>
        <w:pStyle w:val="a3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>Зменшити</w:t>
      </w:r>
      <w:r w:rsidRPr="00E97354">
        <w:rPr>
          <w:sz w:val="28"/>
          <w:szCs w:val="28"/>
        </w:rPr>
        <w:t xml:space="preserve"> видаткову частину </w:t>
      </w:r>
      <w:r>
        <w:rPr>
          <w:sz w:val="28"/>
          <w:szCs w:val="28"/>
        </w:rPr>
        <w:t>загального</w:t>
      </w:r>
      <w:r w:rsidRPr="00E97354">
        <w:rPr>
          <w:sz w:val="28"/>
          <w:szCs w:val="28"/>
        </w:rPr>
        <w:t xml:space="preserve"> фонду</w:t>
      </w:r>
      <w:r>
        <w:rPr>
          <w:sz w:val="28"/>
          <w:szCs w:val="28"/>
        </w:rPr>
        <w:t xml:space="preserve"> бюджету  на загальну </w:t>
      </w:r>
      <w:r w:rsidRPr="00347B78">
        <w:rPr>
          <w:sz w:val="28"/>
          <w:szCs w:val="28"/>
        </w:rPr>
        <w:t>суму</w:t>
      </w:r>
      <w:r>
        <w:rPr>
          <w:sz w:val="28"/>
          <w:szCs w:val="28"/>
        </w:rPr>
        <w:t xml:space="preserve"> </w:t>
      </w:r>
      <w:r w:rsidR="002A60E6" w:rsidRPr="002A60E6">
        <w:rPr>
          <w:sz w:val="28"/>
          <w:szCs w:val="28"/>
        </w:rPr>
        <w:t>3</w:t>
      </w:r>
      <w:r w:rsidR="002A60E6">
        <w:rPr>
          <w:sz w:val="28"/>
          <w:szCs w:val="28"/>
        </w:rPr>
        <w:t>68</w:t>
      </w:r>
      <w:r w:rsidRPr="002A60E6">
        <w:rPr>
          <w:sz w:val="28"/>
          <w:szCs w:val="28"/>
        </w:rPr>
        <w:t xml:space="preserve"> 000,00 грн</w:t>
      </w:r>
      <w:r>
        <w:rPr>
          <w:sz w:val="28"/>
          <w:szCs w:val="28"/>
        </w:rPr>
        <w:t>. за головним розпорядником коштів для передачі до спеціального фонду бюджету</w:t>
      </w:r>
      <w:r w:rsidR="00444B4C">
        <w:rPr>
          <w:sz w:val="28"/>
          <w:szCs w:val="28"/>
        </w:rPr>
        <w:t xml:space="preserve"> ( в </w:t>
      </w:r>
      <w:proofErr w:type="spellStart"/>
      <w:r w:rsidR="00444B4C">
        <w:rPr>
          <w:sz w:val="28"/>
          <w:szCs w:val="28"/>
        </w:rPr>
        <w:t>т.ч</w:t>
      </w:r>
      <w:proofErr w:type="spellEnd"/>
      <w:r w:rsidR="00444B4C">
        <w:rPr>
          <w:sz w:val="28"/>
          <w:szCs w:val="28"/>
        </w:rPr>
        <w:t>. бюджету розвитку)</w:t>
      </w:r>
      <w:r>
        <w:rPr>
          <w:sz w:val="28"/>
          <w:szCs w:val="28"/>
        </w:rPr>
        <w:t xml:space="preserve">, </w:t>
      </w:r>
      <w:r w:rsidRPr="001120D8">
        <w:rPr>
          <w:sz w:val="28"/>
          <w:szCs w:val="28"/>
        </w:rPr>
        <w:t>а саме:</w:t>
      </w:r>
      <w:r w:rsidRPr="00B92DD7">
        <w:rPr>
          <w:sz w:val="28"/>
          <w:szCs w:val="28"/>
        </w:rPr>
        <w:t xml:space="preserve"> </w:t>
      </w:r>
    </w:p>
    <w:p w:rsidR="00444B4C" w:rsidRDefault="00444B4C" w:rsidP="00444B4C">
      <w:pPr>
        <w:pStyle w:val="a3"/>
        <w:spacing w:line="276" w:lineRule="auto"/>
        <w:ind w:left="709"/>
        <w:jc w:val="both"/>
        <w:rPr>
          <w:sz w:val="28"/>
          <w:szCs w:val="28"/>
          <w:u w:val="single"/>
        </w:rPr>
      </w:pPr>
      <w:r w:rsidRPr="009B0DF8">
        <w:rPr>
          <w:sz w:val="28"/>
          <w:szCs w:val="28"/>
          <w:u w:val="single"/>
        </w:rPr>
        <w:lastRenderedPageBreak/>
        <w:t>Гатненська сільська рада (01):</w:t>
      </w:r>
    </w:p>
    <w:p w:rsidR="00444B4C" w:rsidRDefault="00444B4C" w:rsidP="00444B4C">
      <w:pPr>
        <w:pStyle w:val="a3"/>
        <w:spacing w:line="276" w:lineRule="auto"/>
        <w:ind w:left="21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КПКВКМБ </w:t>
      </w:r>
      <w:r>
        <w:rPr>
          <w:sz w:val="28"/>
          <w:szCs w:val="28"/>
          <w:lang w:val="ru-RU"/>
        </w:rPr>
        <w:t xml:space="preserve">0116030 </w:t>
      </w:r>
      <w:r>
        <w:rPr>
          <w:sz w:val="28"/>
          <w:szCs w:val="28"/>
        </w:rPr>
        <w:t xml:space="preserve">КЕКВ </w:t>
      </w:r>
      <w:r>
        <w:rPr>
          <w:sz w:val="28"/>
          <w:szCs w:val="28"/>
          <w:lang w:val="ru-RU"/>
        </w:rPr>
        <w:t>2275</w:t>
      </w:r>
      <w:r>
        <w:rPr>
          <w:sz w:val="28"/>
          <w:szCs w:val="28"/>
        </w:rPr>
        <w:t xml:space="preserve"> на суму 76 000,00 грн.</w:t>
      </w:r>
    </w:p>
    <w:p w:rsidR="00444B4C" w:rsidRDefault="00444B4C" w:rsidP="00444B4C">
      <w:pPr>
        <w:pStyle w:val="a3"/>
        <w:spacing w:line="276" w:lineRule="auto"/>
        <w:ind w:left="21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КПКВКМБ </w:t>
      </w:r>
      <w:r>
        <w:rPr>
          <w:sz w:val="28"/>
          <w:szCs w:val="28"/>
          <w:lang w:val="ru-RU"/>
        </w:rPr>
        <w:t xml:space="preserve">0117130 </w:t>
      </w:r>
      <w:r>
        <w:rPr>
          <w:sz w:val="28"/>
          <w:szCs w:val="28"/>
        </w:rPr>
        <w:t xml:space="preserve">КЕКВ </w:t>
      </w:r>
      <w:r>
        <w:rPr>
          <w:sz w:val="28"/>
          <w:szCs w:val="28"/>
          <w:lang w:val="ru-RU"/>
        </w:rPr>
        <w:t>2240</w:t>
      </w:r>
      <w:r>
        <w:rPr>
          <w:sz w:val="28"/>
          <w:szCs w:val="28"/>
        </w:rPr>
        <w:t xml:space="preserve"> на суму 101 000,00 грн.</w:t>
      </w:r>
    </w:p>
    <w:p w:rsidR="00444B4C" w:rsidRDefault="00444B4C" w:rsidP="00444B4C">
      <w:pPr>
        <w:pStyle w:val="a3"/>
        <w:spacing w:line="276" w:lineRule="auto"/>
        <w:ind w:left="21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КПКВКМБ </w:t>
      </w:r>
      <w:r>
        <w:rPr>
          <w:sz w:val="28"/>
          <w:szCs w:val="28"/>
          <w:lang w:val="ru-RU"/>
        </w:rPr>
        <w:t xml:space="preserve">0117130 </w:t>
      </w:r>
      <w:r>
        <w:rPr>
          <w:sz w:val="28"/>
          <w:szCs w:val="28"/>
        </w:rPr>
        <w:t xml:space="preserve">КЕКВ </w:t>
      </w:r>
      <w:r>
        <w:rPr>
          <w:sz w:val="28"/>
          <w:szCs w:val="28"/>
          <w:lang w:val="ru-RU"/>
        </w:rPr>
        <w:t>2281</w:t>
      </w:r>
      <w:r>
        <w:rPr>
          <w:sz w:val="28"/>
          <w:szCs w:val="28"/>
        </w:rPr>
        <w:t xml:space="preserve"> на суму 49 000,00 грн.</w:t>
      </w:r>
    </w:p>
    <w:p w:rsidR="002F78AC" w:rsidRDefault="002F78AC" w:rsidP="002F78AC">
      <w:pPr>
        <w:pStyle w:val="a3"/>
        <w:spacing w:line="276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Управління освіти (06</w:t>
      </w:r>
      <w:r w:rsidRPr="009B0DF8">
        <w:rPr>
          <w:sz w:val="28"/>
          <w:szCs w:val="28"/>
          <w:u w:val="single"/>
        </w:rPr>
        <w:t>):</w:t>
      </w:r>
    </w:p>
    <w:p w:rsidR="002F78AC" w:rsidRDefault="002F78AC" w:rsidP="002F78AC">
      <w:pPr>
        <w:pStyle w:val="a3"/>
        <w:spacing w:line="276" w:lineRule="auto"/>
        <w:ind w:left="21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КПКВКМБ </w:t>
      </w:r>
      <w:r>
        <w:rPr>
          <w:sz w:val="28"/>
          <w:szCs w:val="28"/>
          <w:lang w:val="ru-RU"/>
        </w:rPr>
        <w:t xml:space="preserve">0611021 </w:t>
      </w:r>
      <w:r>
        <w:rPr>
          <w:sz w:val="28"/>
          <w:szCs w:val="28"/>
        </w:rPr>
        <w:t xml:space="preserve">КЕКВ </w:t>
      </w:r>
      <w:r>
        <w:rPr>
          <w:sz w:val="28"/>
          <w:szCs w:val="28"/>
          <w:lang w:val="ru-RU"/>
        </w:rPr>
        <w:t>2281</w:t>
      </w:r>
      <w:r>
        <w:rPr>
          <w:sz w:val="28"/>
          <w:szCs w:val="28"/>
        </w:rPr>
        <w:t xml:space="preserve"> на суму 100 000,00 грн.</w:t>
      </w:r>
    </w:p>
    <w:p w:rsidR="002F78AC" w:rsidRDefault="002A60E6" w:rsidP="002A60E6">
      <w:pPr>
        <w:spacing w:line="276" w:lineRule="auto"/>
        <w:ind w:firstLine="349"/>
        <w:rPr>
          <w:sz w:val="28"/>
          <w:szCs w:val="28"/>
          <w:u w:val="single"/>
        </w:rPr>
      </w:pPr>
      <w:r w:rsidRPr="002A60E6">
        <w:rPr>
          <w:sz w:val="28"/>
          <w:szCs w:val="28"/>
          <w:u w:val="single"/>
        </w:rPr>
        <w:t>Фінансово-економічне управління (37):</w:t>
      </w:r>
    </w:p>
    <w:p w:rsidR="002A60E6" w:rsidRDefault="002A60E6" w:rsidP="002A60E6">
      <w:pPr>
        <w:pStyle w:val="a3"/>
        <w:spacing w:line="276" w:lineRule="auto"/>
        <w:ind w:left="21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КПКВКМБ </w:t>
      </w:r>
      <w:r>
        <w:rPr>
          <w:sz w:val="28"/>
          <w:szCs w:val="28"/>
          <w:lang w:val="ru-RU"/>
        </w:rPr>
        <w:t xml:space="preserve">3710160 </w:t>
      </w:r>
      <w:r>
        <w:rPr>
          <w:sz w:val="28"/>
          <w:szCs w:val="28"/>
        </w:rPr>
        <w:t xml:space="preserve">КЕКВ </w:t>
      </w:r>
      <w:r>
        <w:rPr>
          <w:sz w:val="28"/>
          <w:szCs w:val="28"/>
          <w:lang w:val="ru-RU"/>
        </w:rPr>
        <w:t>2210</w:t>
      </w:r>
      <w:r>
        <w:rPr>
          <w:sz w:val="28"/>
          <w:szCs w:val="28"/>
        </w:rPr>
        <w:t xml:space="preserve"> на суму 42 000,00 грн.</w:t>
      </w:r>
    </w:p>
    <w:p w:rsidR="002A60E6" w:rsidRDefault="002A60E6" w:rsidP="002A60E6">
      <w:pPr>
        <w:pStyle w:val="a3"/>
        <w:spacing w:line="276" w:lineRule="auto"/>
        <w:ind w:left="2136"/>
        <w:jc w:val="both"/>
        <w:rPr>
          <w:sz w:val="28"/>
          <w:szCs w:val="28"/>
        </w:rPr>
      </w:pPr>
    </w:p>
    <w:p w:rsidR="002F78AC" w:rsidRDefault="002F78AC" w:rsidP="002F78AC">
      <w:pPr>
        <w:pStyle w:val="a3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>Збільшити</w:t>
      </w:r>
      <w:r w:rsidRPr="00E97354">
        <w:rPr>
          <w:sz w:val="28"/>
          <w:szCs w:val="28"/>
        </w:rPr>
        <w:t xml:space="preserve"> видаткову частину </w:t>
      </w:r>
      <w:r>
        <w:rPr>
          <w:sz w:val="28"/>
          <w:szCs w:val="28"/>
        </w:rPr>
        <w:t>спеціального</w:t>
      </w:r>
      <w:r w:rsidRPr="00E97354">
        <w:rPr>
          <w:sz w:val="28"/>
          <w:szCs w:val="28"/>
        </w:rPr>
        <w:t xml:space="preserve"> фонду</w:t>
      </w:r>
      <w:r>
        <w:rPr>
          <w:sz w:val="28"/>
          <w:szCs w:val="28"/>
        </w:rPr>
        <w:t xml:space="preserve"> бюджету ( 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 xml:space="preserve">. бюджету розвитку) на загальну </w:t>
      </w:r>
      <w:r w:rsidRPr="00347B78">
        <w:rPr>
          <w:sz w:val="28"/>
          <w:szCs w:val="28"/>
        </w:rPr>
        <w:t>суму</w:t>
      </w:r>
      <w:r>
        <w:rPr>
          <w:sz w:val="28"/>
          <w:szCs w:val="28"/>
        </w:rPr>
        <w:t xml:space="preserve"> </w:t>
      </w:r>
      <w:r w:rsidR="00940F8C">
        <w:rPr>
          <w:sz w:val="28"/>
          <w:szCs w:val="28"/>
        </w:rPr>
        <w:t>368 000</w:t>
      </w:r>
      <w:r>
        <w:rPr>
          <w:sz w:val="28"/>
          <w:szCs w:val="28"/>
        </w:rPr>
        <w:t xml:space="preserve">,00 грн. за головним розпорядником коштів для передачі </w:t>
      </w:r>
      <w:r w:rsidR="00444B4C">
        <w:rPr>
          <w:sz w:val="28"/>
          <w:szCs w:val="28"/>
        </w:rPr>
        <w:t>із</w:t>
      </w:r>
      <w:r>
        <w:rPr>
          <w:sz w:val="28"/>
          <w:szCs w:val="28"/>
        </w:rPr>
        <w:t xml:space="preserve"> загального фонду бюджету, </w:t>
      </w:r>
      <w:r w:rsidRPr="001120D8">
        <w:rPr>
          <w:sz w:val="28"/>
          <w:szCs w:val="28"/>
        </w:rPr>
        <w:t>а саме:</w:t>
      </w:r>
      <w:r w:rsidRPr="00B92DD7">
        <w:rPr>
          <w:sz w:val="28"/>
          <w:szCs w:val="28"/>
        </w:rPr>
        <w:t xml:space="preserve"> </w:t>
      </w:r>
    </w:p>
    <w:p w:rsidR="00444B4C" w:rsidRDefault="00444B4C" w:rsidP="00444B4C">
      <w:pPr>
        <w:pStyle w:val="a3"/>
        <w:spacing w:line="276" w:lineRule="auto"/>
        <w:ind w:left="709"/>
        <w:jc w:val="both"/>
        <w:rPr>
          <w:sz w:val="28"/>
          <w:szCs w:val="28"/>
          <w:u w:val="single"/>
        </w:rPr>
      </w:pPr>
      <w:r w:rsidRPr="009B0DF8">
        <w:rPr>
          <w:sz w:val="28"/>
          <w:szCs w:val="28"/>
          <w:u w:val="single"/>
        </w:rPr>
        <w:t>Гатненська сільська рада (01):</w:t>
      </w:r>
    </w:p>
    <w:p w:rsidR="00444B4C" w:rsidRDefault="00444B4C" w:rsidP="00444B4C">
      <w:pPr>
        <w:pStyle w:val="a3"/>
        <w:spacing w:line="276" w:lineRule="auto"/>
        <w:ind w:left="1417" w:firstLine="70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КПКВКМБ </w:t>
      </w:r>
      <w:r>
        <w:rPr>
          <w:sz w:val="28"/>
          <w:szCs w:val="28"/>
          <w:lang w:val="ru-RU"/>
        </w:rPr>
        <w:t xml:space="preserve">0117310 </w:t>
      </w:r>
      <w:r>
        <w:rPr>
          <w:sz w:val="28"/>
          <w:szCs w:val="28"/>
        </w:rPr>
        <w:t xml:space="preserve">КЕКВ </w:t>
      </w:r>
      <w:r>
        <w:rPr>
          <w:sz w:val="28"/>
          <w:szCs w:val="28"/>
          <w:lang w:val="ru-RU"/>
        </w:rPr>
        <w:t>3122</w:t>
      </w:r>
      <w:r>
        <w:rPr>
          <w:sz w:val="28"/>
          <w:szCs w:val="28"/>
        </w:rPr>
        <w:t xml:space="preserve"> на суму 62 000,00 грн.</w:t>
      </w:r>
    </w:p>
    <w:p w:rsidR="00444B4C" w:rsidRDefault="00444B4C" w:rsidP="00444B4C">
      <w:pPr>
        <w:pStyle w:val="a3"/>
        <w:spacing w:line="276" w:lineRule="auto"/>
        <w:ind w:left="1417" w:firstLine="70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КПКВКМБ </w:t>
      </w:r>
      <w:r>
        <w:rPr>
          <w:sz w:val="28"/>
          <w:szCs w:val="28"/>
          <w:lang w:val="ru-RU"/>
        </w:rPr>
        <w:t xml:space="preserve">0117461 </w:t>
      </w:r>
      <w:r>
        <w:rPr>
          <w:sz w:val="28"/>
          <w:szCs w:val="28"/>
        </w:rPr>
        <w:t xml:space="preserve">КЕКВ </w:t>
      </w:r>
      <w:r>
        <w:rPr>
          <w:sz w:val="28"/>
          <w:szCs w:val="28"/>
          <w:lang w:val="ru-RU"/>
        </w:rPr>
        <w:t>3132</w:t>
      </w:r>
      <w:r>
        <w:rPr>
          <w:sz w:val="28"/>
          <w:szCs w:val="28"/>
        </w:rPr>
        <w:t xml:space="preserve"> на суму 206 000,00 грн.</w:t>
      </w:r>
    </w:p>
    <w:p w:rsidR="002F78AC" w:rsidRDefault="002F78AC" w:rsidP="002F78AC">
      <w:pPr>
        <w:pStyle w:val="a3"/>
        <w:spacing w:line="276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Управління освіти (06</w:t>
      </w:r>
      <w:r w:rsidRPr="009B0DF8">
        <w:rPr>
          <w:sz w:val="28"/>
          <w:szCs w:val="28"/>
          <w:u w:val="single"/>
        </w:rPr>
        <w:t>):</w:t>
      </w:r>
    </w:p>
    <w:p w:rsidR="002F78AC" w:rsidRDefault="002F78AC" w:rsidP="002F78AC">
      <w:pPr>
        <w:pStyle w:val="a3"/>
        <w:spacing w:line="276" w:lineRule="auto"/>
        <w:ind w:left="21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КПКВКМБ </w:t>
      </w:r>
      <w:r>
        <w:rPr>
          <w:sz w:val="28"/>
          <w:szCs w:val="28"/>
          <w:lang w:val="ru-RU"/>
        </w:rPr>
        <w:t xml:space="preserve">0611021 </w:t>
      </w:r>
      <w:r>
        <w:rPr>
          <w:sz w:val="28"/>
          <w:szCs w:val="28"/>
        </w:rPr>
        <w:t xml:space="preserve">КЕКВ </w:t>
      </w:r>
      <w:r>
        <w:rPr>
          <w:sz w:val="28"/>
          <w:szCs w:val="28"/>
          <w:lang w:val="ru-RU"/>
        </w:rPr>
        <w:t>2281</w:t>
      </w:r>
      <w:r>
        <w:rPr>
          <w:sz w:val="28"/>
          <w:szCs w:val="28"/>
        </w:rPr>
        <w:t xml:space="preserve"> на суму 100 000,00 грн.</w:t>
      </w:r>
    </w:p>
    <w:p w:rsidR="002F78AC" w:rsidRDefault="002F78AC" w:rsidP="002F78AC">
      <w:pPr>
        <w:pStyle w:val="a3"/>
        <w:spacing w:line="276" w:lineRule="auto"/>
        <w:ind w:left="709"/>
        <w:jc w:val="both"/>
        <w:rPr>
          <w:sz w:val="28"/>
          <w:szCs w:val="28"/>
        </w:rPr>
      </w:pPr>
    </w:p>
    <w:p w:rsidR="002A60E6" w:rsidRDefault="002A60E6" w:rsidP="002A60E6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Провести перерозподіл видаткової частини спеціального фонду бюджету ( 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>. бюджету розвитку) сільської ради по КПКВК 0117330 КЕКВ 3142 в розрізі об’єктів та в межах їх затвердженої ПКД , а саме:</w:t>
      </w:r>
    </w:p>
    <w:p w:rsidR="002A60E6" w:rsidRDefault="002A60E6" w:rsidP="002A60E6">
      <w:pPr>
        <w:pStyle w:val="a3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2A60E6">
        <w:rPr>
          <w:sz w:val="28"/>
          <w:szCs w:val="28"/>
        </w:rPr>
        <w:t xml:space="preserve">Реконструкція електричних мереж 0,4 кВ Л-2 від ТП-584 для приєднання центру безпеки Гатненської сільської ради в </w:t>
      </w:r>
      <w:proofErr w:type="spellStart"/>
      <w:r w:rsidRPr="002A60E6">
        <w:rPr>
          <w:sz w:val="28"/>
          <w:szCs w:val="28"/>
        </w:rPr>
        <w:t>с.Віта</w:t>
      </w:r>
      <w:proofErr w:type="spellEnd"/>
      <w:r w:rsidRPr="002A60E6">
        <w:rPr>
          <w:sz w:val="28"/>
          <w:szCs w:val="28"/>
        </w:rPr>
        <w:t>-Поштова Фастівського району, Київської області</w:t>
      </w:r>
      <w:r>
        <w:rPr>
          <w:sz w:val="28"/>
          <w:szCs w:val="28"/>
        </w:rPr>
        <w:t>» – збільшити на 3 000,00 грн.</w:t>
      </w:r>
    </w:p>
    <w:p w:rsidR="002A60E6" w:rsidRDefault="002A60E6" w:rsidP="002A60E6">
      <w:pPr>
        <w:pStyle w:val="a3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2A60E6">
        <w:rPr>
          <w:sz w:val="28"/>
          <w:szCs w:val="28"/>
        </w:rPr>
        <w:t>Реконструкція електричних мереж 0,4 кВ від ТП-460 для приєднання центру надання адміністративних послуг Гатненської сільської ради в с. Гатне Фастівського району Київської області</w:t>
      </w:r>
      <w:r>
        <w:rPr>
          <w:sz w:val="28"/>
          <w:szCs w:val="28"/>
        </w:rPr>
        <w:t>» – зменшити на 3 000,00 грн.</w:t>
      </w:r>
    </w:p>
    <w:p w:rsidR="00317956" w:rsidRDefault="00317956" w:rsidP="002A60E6">
      <w:pPr>
        <w:pStyle w:val="a3"/>
        <w:spacing w:line="276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CC48A2" w:rsidRPr="00CC48A2" w:rsidRDefault="00CC48A2" w:rsidP="00D51B14">
      <w:pPr>
        <w:pStyle w:val="a3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CC48A2">
        <w:rPr>
          <w:sz w:val="28"/>
          <w:szCs w:val="28"/>
        </w:rPr>
        <w:t xml:space="preserve">Установити профіцит загального фонду сільського бюджету в сумі                 </w:t>
      </w:r>
      <w:r w:rsidR="0012350A">
        <w:rPr>
          <w:b/>
          <w:sz w:val="28"/>
          <w:szCs w:val="28"/>
          <w:lang w:val="ru-RU"/>
        </w:rPr>
        <w:t>5</w:t>
      </w:r>
      <w:r w:rsidR="00DB7700">
        <w:rPr>
          <w:b/>
          <w:sz w:val="28"/>
          <w:szCs w:val="28"/>
          <w:lang w:val="ru-RU"/>
        </w:rPr>
        <w:t>6</w:t>
      </w:r>
      <w:r>
        <w:rPr>
          <w:b/>
          <w:sz w:val="28"/>
          <w:szCs w:val="28"/>
          <w:lang w:val="ru-RU"/>
        </w:rPr>
        <w:t xml:space="preserve"> </w:t>
      </w:r>
      <w:r w:rsidR="00DB7700">
        <w:rPr>
          <w:b/>
          <w:sz w:val="28"/>
          <w:szCs w:val="28"/>
          <w:lang w:val="ru-RU"/>
        </w:rPr>
        <w:t>246 575</w:t>
      </w:r>
      <w:r>
        <w:rPr>
          <w:b/>
          <w:sz w:val="28"/>
          <w:szCs w:val="28"/>
          <w:lang w:val="ru-RU"/>
        </w:rPr>
        <w:t>,00</w:t>
      </w:r>
      <w:r w:rsidRPr="00CC48A2">
        <w:rPr>
          <w:b/>
          <w:bCs/>
          <w:sz w:val="28"/>
          <w:szCs w:val="28"/>
        </w:rPr>
        <w:t xml:space="preserve"> грн.</w:t>
      </w:r>
      <w:r w:rsidRPr="00CC48A2">
        <w:rPr>
          <w:sz w:val="28"/>
          <w:szCs w:val="28"/>
        </w:rPr>
        <w:t>, напрямком використання якого визначити передачу коштів із загального фонду сільського бюджету до спеціального фонду (бюджету розвитку).</w:t>
      </w:r>
    </w:p>
    <w:p w:rsidR="00CC48A2" w:rsidRDefault="00CC48A2" w:rsidP="00CC48A2">
      <w:pPr>
        <w:pStyle w:val="a3"/>
        <w:spacing w:line="276" w:lineRule="auto"/>
        <w:ind w:left="709"/>
        <w:jc w:val="both"/>
        <w:rPr>
          <w:sz w:val="28"/>
          <w:szCs w:val="28"/>
        </w:rPr>
      </w:pPr>
    </w:p>
    <w:p w:rsidR="00CC48A2" w:rsidRPr="00632763" w:rsidRDefault="00CC48A2" w:rsidP="00D51B14">
      <w:pPr>
        <w:pStyle w:val="a3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632763">
        <w:rPr>
          <w:sz w:val="28"/>
          <w:szCs w:val="28"/>
        </w:rPr>
        <w:t xml:space="preserve">Установити дефіцит спеціального фонду сільського бюджету у сумі                 </w:t>
      </w:r>
      <w:r w:rsidR="00DB7700">
        <w:rPr>
          <w:b/>
          <w:sz w:val="28"/>
          <w:szCs w:val="28"/>
          <w:lang w:val="ru-RU"/>
        </w:rPr>
        <w:t>56 246 575,00</w:t>
      </w:r>
      <w:r w:rsidRPr="00632763">
        <w:rPr>
          <w:b/>
          <w:sz w:val="28"/>
          <w:szCs w:val="28"/>
          <w:lang w:val="ru-RU"/>
        </w:rPr>
        <w:t xml:space="preserve"> </w:t>
      </w:r>
      <w:r w:rsidRPr="00632763">
        <w:rPr>
          <w:b/>
          <w:bCs/>
          <w:sz w:val="28"/>
          <w:szCs w:val="28"/>
        </w:rPr>
        <w:t>грн.</w:t>
      </w:r>
      <w:r w:rsidRPr="00632763">
        <w:rPr>
          <w:sz w:val="28"/>
          <w:szCs w:val="28"/>
        </w:rPr>
        <w:t>, джерелом покриття якого визначити надходження коштів із загального фонду до спеціального фонду (бюджету розвитку).</w:t>
      </w:r>
    </w:p>
    <w:p w:rsidR="00087C52" w:rsidRDefault="00087C52" w:rsidP="00E33879">
      <w:pPr>
        <w:pStyle w:val="a3"/>
        <w:spacing w:line="276" w:lineRule="auto"/>
        <w:jc w:val="both"/>
        <w:rPr>
          <w:sz w:val="28"/>
          <w:szCs w:val="28"/>
        </w:rPr>
      </w:pPr>
    </w:p>
    <w:p w:rsidR="001120D8" w:rsidRPr="0011762F" w:rsidRDefault="006B1989" w:rsidP="00D51B14">
      <w:pPr>
        <w:pStyle w:val="a3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proofErr w:type="spellStart"/>
      <w:r w:rsidRPr="0011762F">
        <w:rPr>
          <w:sz w:val="28"/>
          <w:szCs w:val="28"/>
        </w:rPr>
        <w:t>Внести</w:t>
      </w:r>
      <w:proofErr w:type="spellEnd"/>
      <w:r w:rsidRPr="0011762F">
        <w:rPr>
          <w:sz w:val="28"/>
          <w:szCs w:val="28"/>
        </w:rPr>
        <w:t xml:space="preserve"> зміни до додатків </w:t>
      </w:r>
      <w:r w:rsidR="00347B78">
        <w:rPr>
          <w:sz w:val="28"/>
          <w:szCs w:val="28"/>
        </w:rPr>
        <w:t xml:space="preserve">1, </w:t>
      </w:r>
      <w:r w:rsidRPr="0011762F">
        <w:rPr>
          <w:sz w:val="28"/>
          <w:szCs w:val="28"/>
        </w:rPr>
        <w:t>2,</w:t>
      </w:r>
      <w:r w:rsidR="006C0473" w:rsidRPr="0011762F">
        <w:rPr>
          <w:sz w:val="28"/>
          <w:szCs w:val="28"/>
        </w:rPr>
        <w:t xml:space="preserve"> </w:t>
      </w:r>
      <w:r w:rsidRPr="0011762F">
        <w:rPr>
          <w:sz w:val="28"/>
          <w:szCs w:val="28"/>
        </w:rPr>
        <w:t>3,</w:t>
      </w:r>
      <w:r w:rsidR="00087C52">
        <w:rPr>
          <w:sz w:val="28"/>
          <w:szCs w:val="28"/>
        </w:rPr>
        <w:t xml:space="preserve"> </w:t>
      </w:r>
      <w:r w:rsidR="001B6E60">
        <w:rPr>
          <w:sz w:val="28"/>
          <w:szCs w:val="28"/>
        </w:rPr>
        <w:t xml:space="preserve">5, </w:t>
      </w:r>
      <w:r w:rsidRPr="0011762F">
        <w:rPr>
          <w:sz w:val="28"/>
          <w:szCs w:val="28"/>
        </w:rPr>
        <w:t>6,</w:t>
      </w:r>
      <w:r w:rsidR="001B6E60">
        <w:rPr>
          <w:sz w:val="28"/>
          <w:szCs w:val="28"/>
        </w:rPr>
        <w:t xml:space="preserve"> 7</w:t>
      </w:r>
      <w:r w:rsidR="006C0473" w:rsidRPr="0011762F">
        <w:rPr>
          <w:sz w:val="28"/>
          <w:szCs w:val="28"/>
        </w:rPr>
        <w:t xml:space="preserve"> </w:t>
      </w:r>
      <w:r w:rsidRPr="0011762F">
        <w:rPr>
          <w:sz w:val="28"/>
          <w:szCs w:val="28"/>
        </w:rPr>
        <w:t xml:space="preserve">до рішення «Про </w:t>
      </w:r>
      <w:r w:rsidR="00F84E9A" w:rsidRPr="0011762F">
        <w:rPr>
          <w:sz w:val="28"/>
          <w:szCs w:val="28"/>
        </w:rPr>
        <w:t xml:space="preserve">місцевий </w:t>
      </w:r>
      <w:r w:rsidRPr="0011762F">
        <w:rPr>
          <w:sz w:val="28"/>
          <w:szCs w:val="28"/>
        </w:rPr>
        <w:t xml:space="preserve"> бюджет Гатненської </w:t>
      </w:r>
      <w:r w:rsidR="002C19F1">
        <w:rPr>
          <w:sz w:val="28"/>
          <w:szCs w:val="28"/>
        </w:rPr>
        <w:t xml:space="preserve">сільської </w:t>
      </w:r>
      <w:r w:rsidRPr="0011762F">
        <w:rPr>
          <w:sz w:val="28"/>
          <w:szCs w:val="28"/>
        </w:rPr>
        <w:t>територіальної громади на 202</w:t>
      </w:r>
      <w:r w:rsidR="008D6A6B" w:rsidRPr="0011762F">
        <w:rPr>
          <w:sz w:val="28"/>
          <w:szCs w:val="28"/>
        </w:rPr>
        <w:t xml:space="preserve">3 </w:t>
      </w:r>
      <w:r w:rsidRPr="0011762F">
        <w:rPr>
          <w:sz w:val="28"/>
          <w:szCs w:val="28"/>
        </w:rPr>
        <w:t>рік» від 2</w:t>
      </w:r>
      <w:r w:rsidR="00CD0E58" w:rsidRPr="0011762F">
        <w:rPr>
          <w:sz w:val="28"/>
          <w:szCs w:val="28"/>
        </w:rPr>
        <w:t>2</w:t>
      </w:r>
      <w:r w:rsidRPr="0011762F">
        <w:rPr>
          <w:sz w:val="28"/>
          <w:szCs w:val="28"/>
        </w:rPr>
        <w:t xml:space="preserve"> грудня 202</w:t>
      </w:r>
      <w:r w:rsidR="00CD0E58" w:rsidRPr="0011762F">
        <w:rPr>
          <w:sz w:val="28"/>
          <w:szCs w:val="28"/>
        </w:rPr>
        <w:t>2</w:t>
      </w:r>
      <w:r w:rsidRPr="0011762F">
        <w:rPr>
          <w:sz w:val="28"/>
          <w:szCs w:val="28"/>
        </w:rPr>
        <w:t xml:space="preserve"> року №</w:t>
      </w:r>
      <w:r w:rsidR="00CD0E58" w:rsidRPr="0011762F">
        <w:rPr>
          <w:sz w:val="28"/>
          <w:szCs w:val="28"/>
        </w:rPr>
        <w:t>2</w:t>
      </w:r>
      <w:r w:rsidR="00501799" w:rsidRPr="0011762F">
        <w:rPr>
          <w:sz w:val="28"/>
          <w:szCs w:val="28"/>
        </w:rPr>
        <w:t>7/</w:t>
      </w:r>
      <w:r w:rsidR="00CD0E58" w:rsidRPr="0011762F">
        <w:rPr>
          <w:sz w:val="28"/>
          <w:szCs w:val="28"/>
        </w:rPr>
        <w:t>2</w:t>
      </w:r>
      <w:r w:rsidRPr="0011762F">
        <w:rPr>
          <w:sz w:val="28"/>
          <w:szCs w:val="28"/>
        </w:rPr>
        <w:t>, виклавши їх у новій редакції.</w:t>
      </w:r>
    </w:p>
    <w:p w:rsidR="007A1163" w:rsidRDefault="007A1163" w:rsidP="007A1163">
      <w:pPr>
        <w:pStyle w:val="a3"/>
        <w:spacing w:line="276" w:lineRule="auto"/>
        <w:ind w:left="709"/>
        <w:jc w:val="both"/>
        <w:rPr>
          <w:sz w:val="28"/>
          <w:szCs w:val="28"/>
        </w:rPr>
      </w:pPr>
    </w:p>
    <w:p w:rsidR="006B1989" w:rsidRPr="006B1989" w:rsidRDefault="006B1989" w:rsidP="00D51B14">
      <w:pPr>
        <w:pStyle w:val="a3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Фінансово-економічному управлінню </w:t>
      </w:r>
      <w:proofErr w:type="spellStart"/>
      <w:r>
        <w:rPr>
          <w:color w:val="000000"/>
          <w:sz w:val="28"/>
          <w:szCs w:val="28"/>
        </w:rPr>
        <w:t>внести</w:t>
      </w:r>
      <w:proofErr w:type="spellEnd"/>
      <w:r>
        <w:rPr>
          <w:color w:val="000000"/>
          <w:sz w:val="28"/>
          <w:szCs w:val="28"/>
        </w:rPr>
        <w:t xml:space="preserve"> зміни до розпису бюджету Гатненської сільської територіальної громади. Розпорядникам та одержувачам коштів бюджету Гатненської сільської територіальної громади </w:t>
      </w:r>
      <w:proofErr w:type="spellStart"/>
      <w:r>
        <w:rPr>
          <w:color w:val="000000"/>
          <w:sz w:val="28"/>
          <w:szCs w:val="28"/>
        </w:rPr>
        <w:t>внести</w:t>
      </w:r>
      <w:proofErr w:type="spellEnd"/>
      <w:r>
        <w:rPr>
          <w:color w:val="000000"/>
          <w:sz w:val="28"/>
          <w:szCs w:val="28"/>
        </w:rPr>
        <w:t xml:space="preserve"> відповідні зміни до паспортів програм, кошторисів, планів асигнувань, планів використання коштів.</w:t>
      </w:r>
    </w:p>
    <w:p w:rsidR="006B1989" w:rsidRPr="006B1989" w:rsidRDefault="006B1989" w:rsidP="006B1989">
      <w:pPr>
        <w:pStyle w:val="a3"/>
        <w:spacing w:line="276" w:lineRule="auto"/>
        <w:ind w:left="709"/>
        <w:jc w:val="both"/>
        <w:rPr>
          <w:sz w:val="28"/>
          <w:szCs w:val="28"/>
        </w:rPr>
      </w:pPr>
    </w:p>
    <w:p w:rsidR="00E2675F" w:rsidRDefault="00E2675F" w:rsidP="00E2675F">
      <w:pPr>
        <w:tabs>
          <w:tab w:val="left" w:pos="851"/>
          <w:tab w:val="left" w:pos="4020"/>
        </w:tabs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Сільський голова                                                 Олександр ПАЛАМАРЧУК</w:t>
      </w:r>
    </w:p>
    <w:p w:rsidR="002F78AC" w:rsidRPr="00E2675F" w:rsidRDefault="002F78AC" w:rsidP="004950AC">
      <w:pPr>
        <w:jc w:val="center"/>
        <w:rPr>
          <w:color w:val="000000"/>
          <w:sz w:val="28"/>
          <w:szCs w:val="28"/>
        </w:rPr>
      </w:pPr>
      <w:bookmarkStart w:id="0" w:name="_GoBack"/>
      <w:bookmarkEnd w:id="0"/>
    </w:p>
    <w:p w:rsidR="00DB7700" w:rsidRDefault="00DB7700" w:rsidP="004950AC">
      <w:pPr>
        <w:jc w:val="center"/>
        <w:rPr>
          <w:color w:val="000000"/>
          <w:sz w:val="28"/>
          <w:szCs w:val="28"/>
          <w:lang w:val="ru-RU"/>
        </w:rPr>
      </w:pPr>
    </w:p>
    <w:p w:rsidR="002F78AC" w:rsidRDefault="002F78AC" w:rsidP="004950AC">
      <w:pPr>
        <w:jc w:val="center"/>
        <w:rPr>
          <w:color w:val="000000"/>
          <w:sz w:val="28"/>
          <w:szCs w:val="28"/>
          <w:lang w:val="ru-RU"/>
        </w:rPr>
      </w:pPr>
    </w:p>
    <w:p w:rsidR="00943C27" w:rsidRDefault="00943C27">
      <w:pPr>
        <w:spacing w:after="160" w:line="259" w:lineRule="auto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br w:type="page"/>
      </w:r>
    </w:p>
    <w:p w:rsidR="004950AC" w:rsidRPr="00F7402E" w:rsidRDefault="004950AC" w:rsidP="004950AC">
      <w:pPr>
        <w:jc w:val="center"/>
        <w:rPr>
          <w:sz w:val="24"/>
          <w:szCs w:val="24"/>
          <w:lang w:val="ru-RU"/>
        </w:rPr>
      </w:pPr>
      <w:r w:rsidRPr="00F7402E">
        <w:rPr>
          <w:color w:val="000000"/>
          <w:sz w:val="28"/>
          <w:szCs w:val="28"/>
          <w:lang w:val="ru-RU"/>
        </w:rPr>
        <w:lastRenderedPageBreak/>
        <w:t>ГАТНЕНСЬКА СІЛЬСЬКА РАДА</w:t>
      </w:r>
    </w:p>
    <w:p w:rsidR="004950AC" w:rsidRPr="00F7402E" w:rsidRDefault="004950AC" w:rsidP="004950AC">
      <w:pPr>
        <w:jc w:val="center"/>
        <w:rPr>
          <w:sz w:val="24"/>
          <w:szCs w:val="24"/>
          <w:lang w:val="ru-RU"/>
        </w:rPr>
      </w:pPr>
      <w:r w:rsidRPr="00F7402E">
        <w:rPr>
          <w:color w:val="000000"/>
          <w:sz w:val="28"/>
          <w:szCs w:val="28"/>
          <w:lang w:val="ru-RU"/>
        </w:rPr>
        <w:t>ФАСТІВСЬКОГО РАЙОНУ КИЇВСЬКОЇ ОБЛАСТІ</w:t>
      </w:r>
    </w:p>
    <w:p w:rsidR="004950AC" w:rsidRDefault="004950AC" w:rsidP="004950AC">
      <w:pPr>
        <w:jc w:val="center"/>
        <w:rPr>
          <w:b/>
          <w:sz w:val="28"/>
          <w:szCs w:val="28"/>
        </w:rPr>
      </w:pPr>
    </w:p>
    <w:p w:rsidR="004950AC" w:rsidRPr="00AE3C8C" w:rsidRDefault="004950AC" w:rsidP="004950AC">
      <w:pPr>
        <w:jc w:val="center"/>
        <w:rPr>
          <w:b/>
          <w:sz w:val="28"/>
          <w:szCs w:val="28"/>
        </w:rPr>
      </w:pPr>
      <w:r w:rsidRPr="00AE3C8C">
        <w:rPr>
          <w:b/>
          <w:sz w:val="28"/>
          <w:szCs w:val="28"/>
        </w:rPr>
        <w:t>ПОЯСНЮВАЛЬНА ЗАПИСКА</w:t>
      </w:r>
    </w:p>
    <w:p w:rsidR="004950AC" w:rsidRPr="00AE3C8C" w:rsidRDefault="004950AC" w:rsidP="004950AC">
      <w:pPr>
        <w:rPr>
          <w:i/>
          <w:sz w:val="28"/>
          <w:szCs w:val="28"/>
          <w:u w:val="single"/>
        </w:rPr>
      </w:pPr>
    </w:p>
    <w:p w:rsidR="004950AC" w:rsidRPr="00AE3C8C" w:rsidRDefault="004950AC" w:rsidP="004950AC">
      <w:pPr>
        <w:rPr>
          <w:b/>
          <w:sz w:val="28"/>
          <w:szCs w:val="28"/>
        </w:rPr>
      </w:pPr>
      <w:r w:rsidRPr="00AE3C8C">
        <w:rPr>
          <w:b/>
          <w:sz w:val="28"/>
          <w:szCs w:val="28"/>
        </w:rPr>
        <w:t>До рішення про внесення змін до бюджету</w:t>
      </w:r>
    </w:p>
    <w:p w:rsidR="004950AC" w:rsidRPr="00AE3C8C" w:rsidRDefault="004950AC" w:rsidP="004950AC">
      <w:pPr>
        <w:rPr>
          <w:b/>
          <w:sz w:val="28"/>
          <w:szCs w:val="28"/>
        </w:rPr>
      </w:pPr>
      <w:r w:rsidRPr="00AE3C8C">
        <w:rPr>
          <w:b/>
          <w:sz w:val="28"/>
          <w:szCs w:val="28"/>
        </w:rPr>
        <w:t>Гатненської територіальної громади</w:t>
      </w:r>
    </w:p>
    <w:p w:rsidR="004950AC" w:rsidRPr="00AE3C8C" w:rsidRDefault="004950AC" w:rsidP="004950AC">
      <w:pPr>
        <w:rPr>
          <w:b/>
          <w:sz w:val="28"/>
          <w:szCs w:val="28"/>
        </w:rPr>
      </w:pPr>
    </w:p>
    <w:p w:rsidR="004950AC" w:rsidRPr="00A51451" w:rsidRDefault="004950AC" w:rsidP="004950AC">
      <w:pPr>
        <w:ind w:left="1287" w:right="-1"/>
        <w:rPr>
          <w:b/>
          <w:bCs/>
          <w:sz w:val="10"/>
          <w:szCs w:val="10"/>
        </w:rPr>
      </w:pPr>
    </w:p>
    <w:p w:rsidR="004950AC" w:rsidRPr="0015189F" w:rsidRDefault="0015189F" w:rsidP="002B17DC">
      <w:pPr>
        <w:pStyle w:val="a3"/>
        <w:numPr>
          <w:ilvl w:val="0"/>
          <w:numId w:val="4"/>
        </w:numPr>
        <w:spacing w:line="276" w:lineRule="auto"/>
        <w:ind w:right="-2"/>
        <w:jc w:val="both"/>
        <w:rPr>
          <w:bCs/>
          <w:sz w:val="28"/>
          <w:szCs w:val="28"/>
        </w:rPr>
      </w:pPr>
      <w:r w:rsidRPr="0015189F">
        <w:rPr>
          <w:bCs/>
          <w:sz w:val="28"/>
          <w:szCs w:val="28"/>
        </w:rPr>
        <w:t xml:space="preserve">КПКВКМБ 0611272 КЕКВ 2210 на суму 79 080,00 грн/ </w:t>
      </w:r>
      <w:r w:rsidRPr="0015189F">
        <w:rPr>
          <w:sz w:val="28"/>
          <w:szCs w:val="28"/>
        </w:rPr>
        <w:t>КПКВКМБ 0611271 КЕКВ 2210 на суму 16 000,00</w:t>
      </w:r>
      <w:r w:rsidRPr="0015189F">
        <w:rPr>
          <w:b/>
          <w:sz w:val="28"/>
          <w:szCs w:val="28"/>
        </w:rPr>
        <w:t xml:space="preserve"> </w:t>
      </w:r>
      <w:r w:rsidRPr="0015189F">
        <w:rPr>
          <w:sz w:val="28"/>
          <w:szCs w:val="28"/>
        </w:rPr>
        <w:t xml:space="preserve">грн </w:t>
      </w:r>
      <w:r w:rsidRPr="0015189F">
        <w:rPr>
          <w:bCs/>
          <w:sz w:val="28"/>
          <w:szCs w:val="28"/>
        </w:rPr>
        <w:t xml:space="preserve"> </w:t>
      </w:r>
      <w:r w:rsidR="004950AC" w:rsidRPr="0015189F">
        <w:rPr>
          <w:color w:val="000000"/>
          <w:sz w:val="28"/>
          <w:szCs w:val="28"/>
          <w:lang w:eastAsia="en-US"/>
        </w:rPr>
        <w:t>–</w:t>
      </w:r>
      <w:r w:rsidR="004950AC" w:rsidRPr="0015189F">
        <w:rPr>
          <w:color w:val="000000"/>
          <w:sz w:val="28"/>
          <w:szCs w:val="28"/>
          <w:lang w:val="en-US" w:eastAsia="en-US"/>
        </w:rPr>
        <w:t> </w:t>
      </w:r>
      <w:r>
        <w:rPr>
          <w:color w:val="000000"/>
          <w:sz w:val="28"/>
          <w:szCs w:val="28"/>
          <w:lang w:eastAsia="en-US"/>
        </w:rPr>
        <w:t xml:space="preserve">закупівля засобів навчання для навчальних кабінетів </w:t>
      </w:r>
      <w:proofErr w:type="spellStart"/>
      <w:r>
        <w:rPr>
          <w:color w:val="000000"/>
          <w:sz w:val="28"/>
          <w:szCs w:val="28"/>
          <w:lang w:eastAsia="en-US"/>
        </w:rPr>
        <w:t>Гатненського</w:t>
      </w:r>
      <w:proofErr w:type="spellEnd"/>
      <w:r>
        <w:rPr>
          <w:color w:val="000000"/>
          <w:sz w:val="28"/>
          <w:szCs w:val="28"/>
          <w:lang w:eastAsia="en-US"/>
        </w:rPr>
        <w:t xml:space="preserve"> та </w:t>
      </w:r>
      <w:proofErr w:type="spellStart"/>
      <w:r>
        <w:rPr>
          <w:color w:val="000000"/>
          <w:sz w:val="28"/>
          <w:szCs w:val="28"/>
          <w:lang w:eastAsia="en-US"/>
        </w:rPr>
        <w:t>Юрівського</w:t>
      </w:r>
      <w:proofErr w:type="spellEnd"/>
      <w:r>
        <w:rPr>
          <w:color w:val="000000"/>
          <w:sz w:val="28"/>
          <w:szCs w:val="28"/>
          <w:lang w:eastAsia="en-US"/>
        </w:rPr>
        <w:t xml:space="preserve"> ліцею</w:t>
      </w:r>
    </w:p>
    <w:p w:rsidR="00BF2D2D" w:rsidRPr="0015189F" w:rsidRDefault="0015189F" w:rsidP="0015189F">
      <w:pPr>
        <w:pStyle w:val="a3"/>
        <w:numPr>
          <w:ilvl w:val="0"/>
          <w:numId w:val="4"/>
        </w:numPr>
        <w:ind w:right="-2"/>
        <w:jc w:val="both"/>
        <w:rPr>
          <w:bCs/>
          <w:sz w:val="28"/>
          <w:szCs w:val="28"/>
        </w:rPr>
      </w:pPr>
      <w:r w:rsidRPr="0013590B">
        <w:rPr>
          <w:bCs/>
          <w:sz w:val="28"/>
          <w:szCs w:val="28"/>
        </w:rPr>
        <w:t xml:space="preserve">КПКВКМБ </w:t>
      </w:r>
      <w:r>
        <w:rPr>
          <w:bCs/>
          <w:sz w:val="28"/>
          <w:szCs w:val="28"/>
        </w:rPr>
        <w:t>0111262</w:t>
      </w:r>
      <w:r w:rsidRPr="00E5568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КЕКВ 3132 на суму 292 895,00</w:t>
      </w:r>
      <w:r w:rsidRPr="0013590B">
        <w:rPr>
          <w:bCs/>
          <w:sz w:val="28"/>
          <w:szCs w:val="28"/>
        </w:rPr>
        <w:t xml:space="preserve"> грн</w:t>
      </w:r>
      <w:r>
        <w:rPr>
          <w:bCs/>
          <w:sz w:val="28"/>
          <w:szCs w:val="28"/>
        </w:rPr>
        <w:t xml:space="preserve"> </w:t>
      </w:r>
      <w:r w:rsidR="00BF2D2D" w:rsidRPr="0015189F">
        <w:rPr>
          <w:sz w:val="28"/>
          <w:szCs w:val="28"/>
        </w:rPr>
        <w:t xml:space="preserve">– </w:t>
      </w:r>
      <w:r>
        <w:rPr>
          <w:sz w:val="28"/>
          <w:szCs w:val="28"/>
        </w:rPr>
        <w:t>зменшення суми субвенції по об’єкту «</w:t>
      </w:r>
      <w:r w:rsidRPr="0015189F">
        <w:rPr>
          <w:sz w:val="28"/>
          <w:szCs w:val="28"/>
        </w:rPr>
        <w:t xml:space="preserve">Капітальний ремонт підвальних приміщень для облаштування найпростішого укриття в будівлі Гатненської загальноосвітньої школи І-ІІІ ступенів за адресою:вул.Космонавтів,1 в </w:t>
      </w:r>
      <w:proofErr w:type="spellStart"/>
      <w:r w:rsidRPr="0015189F">
        <w:rPr>
          <w:sz w:val="28"/>
          <w:szCs w:val="28"/>
        </w:rPr>
        <w:t>с.Гатне</w:t>
      </w:r>
      <w:proofErr w:type="spellEnd"/>
      <w:r w:rsidRPr="0015189F">
        <w:rPr>
          <w:sz w:val="28"/>
          <w:szCs w:val="28"/>
        </w:rPr>
        <w:t xml:space="preserve"> Фастівського району Київської області</w:t>
      </w:r>
      <w:r>
        <w:rPr>
          <w:sz w:val="28"/>
          <w:szCs w:val="28"/>
        </w:rPr>
        <w:t>»</w:t>
      </w:r>
    </w:p>
    <w:p w:rsidR="0015189F" w:rsidRDefault="0015189F" w:rsidP="0015189F">
      <w:pPr>
        <w:pStyle w:val="a3"/>
        <w:numPr>
          <w:ilvl w:val="0"/>
          <w:numId w:val="4"/>
        </w:numPr>
        <w:ind w:right="-2"/>
        <w:jc w:val="both"/>
        <w:rPr>
          <w:bCs/>
          <w:sz w:val="28"/>
          <w:szCs w:val="28"/>
        </w:rPr>
      </w:pPr>
      <w:r w:rsidRPr="0013590B">
        <w:rPr>
          <w:bCs/>
          <w:sz w:val="28"/>
          <w:szCs w:val="28"/>
        </w:rPr>
        <w:t xml:space="preserve">КПКВКМБ </w:t>
      </w:r>
      <w:r>
        <w:rPr>
          <w:bCs/>
          <w:sz w:val="28"/>
          <w:szCs w:val="28"/>
        </w:rPr>
        <w:t>0117381</w:t>
      </w:r>
      <w:r w:rsidRPr="00E5568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КЕКВ 3132 на суму 4 684 719,00 </w:t>
      </w:r>
      <w:r w:rsidRPr="0013590B">
        <w:rPr>
          <w:bCs/>
          <w:sz w:val="28"/>
          <w:szCs w:val="28"/>
        </w:rPr>
        <w:t>грн</w:t>
      </w:r>
      <w:r>
        <w:rPr>
          <w:bCs/>
          <w:sz w:val="28"/>
          <w:szCs w:val="28"/>
        </w:rPr>
        <w:t>/</w:t>
      </w:r>
      <w:r w:rsidRPr="0015189F">
        <w:rPr>
          <w:bCs/>
          <w:sz w:val="28"/>
          <w:szCs w:val="28"/>
        </w:rPr>
        <w:t>КПКВКМБ 0117381 КЕКВ 3122 на суму 27 847 737,00 грн</w:t>
      </w:r>
      <w:r>
        <w:rPr>
          <w:bCs/>
          <w:sz w:val="28"/>
          <w:szCs w:val="28"/>
        </w:rPr>
        <w:t xml:space="preserve"> – зменшення суми субвенції по </w:t>
      </w:r>
      <w:proofErr w:type="spellStart"/>
      <w:r>
        <w:rPr>
          <w:bCs/>
          <w:sz w:val="28"/>
          <w:szCs w:val="28"/>
        </w:rPr>
        <w:t>обєктах</w:t>
      </w:r>
      <w:proofErr w:type="spellEnd"/>
      <w:r>
        <w:rPr>
          <w:bCs/>
          <w:sz w:val="28"/>
          <w:szCs w:val="28"/>
        </w:rPr>
        <w:t>:</w:t>
      </w:r>
    </w:p>
    <w:p w:rsidR="0015189F" w:rsidRDefault="0015189F" w:rsidP="0015189F">
      <w:pPr>
        <w:pStyle w:val="a3"/>
        <w:numPr>
          <w:ilvl w:val="0"/>
          <w:numId w:val="20"/>
        </w:numPr>
        <w:jc w:val="both"/>
        <w:rPr>
          <w:sz w:val="28"/>
          <w:szCs w:val="28"/>
        </w:rPr>
      </w:pPr>
      <w:r w:rsidRPr="0015189F">
        <w:rPr>
          <w:color w:val="000000"/>
          <w:sz w:val="28"/>
          <w:szCs w:val="28"/>
        </w:rPr>
        <w:t>«</w:t>
      </w:r>
      <w:r w:rsidRPr="0015189F">
        <w:rPr>
          <w:sz w:val="28"/>
          <w:szCs w:val="28"/>
        </w:rPr>
        <w:t xml:space="preserve">Капітальний ремонт будівлі </w:t>
      </w:r>
      <w:proofErr w:type="spellStart"/>
      <w:r w:rsidRPr="0015189F">
        <w:rPr>
          <w:sz w:val="28"/>
          <w:szCs w:val="28"/>
        </w:rPr>
        <w:t>Гатнянської</w:t>
      </w:r>
      <w:proofErr w:type="spellEnd"/>
      <w:r w:rsidRPr="0015189F">
        <w:rPr>
          <w:sz w:val="28"/>
          <w:szCs w:val="28"/>
        </w:rPr>
        <w:t xml:space="preserve"> загальноосвітньої школи І-ІІІ ступенів за </w:t>
      </w:r>
      <w:proofErr w:type="spellStart"/>
      <w:r w:rsidRPr="0015189F">
        <w:rPr>
          <w:sz w:val="28"/>
          <w:szCs w:val="28"/>
        </w:rPr>
        <w:t>адресою</w:t>
      </w:r>
      <w:proofErr w:type="spellEnd"/>
      <w:r w:rsidRPr="0015189F">
        <w:rPr>
          <w:sz w:val="28"/>
          <w:szCs w:val="28"/>
        </w:rPr>
        <w:t xml:space="preserve">: вул. Космонавтів 1, с. Гатне Києво-Святошинського району Київської області. (коригування)» у сумі </w:t>
      </w:r>
      <w:r>
        <w:rPr>
          <w:sz w:val="28"/>
          <w:szCs w:val="28"/>
        </w:rPr>
        <w:t>4 684 719,00 грн.</w:t>
      </w:r>
    </w:p>
    <w:p w:rsidR="0015189F" w:rsidRDefault="0015189F" w:rsidP="0015189F">
      <w:pPr>
        <w:pStyle w:val="a3"/>
        <w:numPr>
          <w:ilvl w:val="0"/>
          <w:numId w:val="20"/>
        </w:numPr>
        <w:jc w:val="both"/>
        <w:rPr>
          <w:sz w:val="28"/>
          <w:szCs w:val="28"/>
        </w:rPr>
      </w:pPr>
      <w:r w:rsidRPr="0015189F">
        <w:rPr>
          <w:color w:val="000000"/>
          <w:sz w:val="28"/>
          <w:szCs w:val="28"/>
        </w:rPr>
        <w:t>«</w:t>
      </w:r>
      <w:r w:rsidRPr="0015189F">
        <w:rPr>
          <w:sz w:val="28"/>
          <w:szCs w:val="28"/>
        </w:rPr>
        <w:t xml:space="preserve">Будівництво дошкільного закладу на 280 місць по вул. Космонавтів, с. Гатне Києво-Святошинського району Київської області», у сумі </w:t>
      </w:r>
      <w:r w:rsidR="002F78AC">
        <w:rPr>
          <w:sz w:val="28"/>
          <w:szCs w:val="28"/>
        </w:rPr>
        <w:t>16 351 179,00 грн</w:t>
      </w:r>
    </w:p>
    <w:p w:rsidR="0015189F" w:rsidRPr="0015189F" w:rsidRDefault="0015189F" w:rsidP="0015189F">
      <w:pPr>
        <w:pStyle w:val="a3"/>
        <w:numPr>
          <w:ilvl w:val="0"/>
          <w:numId w:val="20"/>
        </w:numPr>
        <w:ind w:right="-2"/>
        <w:jc w:val="both"/>
        <w:rPr>
          <w:sz w:val="28"/>
          <w:szCs w:val="28"/>
          <w:lang w:eastAsia="en-US"/>
        </w:rPr>
      </w:pPr>
      <w:r w:rsidRPr="0015189F">
        <w:rPr>
          <w:color w:val="000000"/>
          <w:sz w:val="28"/>
          <w:szCs w:val="28"/>
        </w:rPr>
        <w:t>«</w:t>
      </w:r>
      <w:r w:rsidRPr="0015189F">
        <w:rPr>
          <w:sz w:val="28"/>
          <w:szCs w:val="28"/>
        </w:rPr>
        <w:t>Будівництво центру надання адміністративних послуг Гатненської сільської ради на вул. Київська, 138 в с. Гатне Фастівського району Київської області. Коригування»</w:t>
      </w:r>
      <w:r>
        <w:rPr>
          <w:sz w:val="28"/>
          <w:szCs w:val="28"/>
        </w:rPr>
        <w:t xml:space="preserve"> у сумі</w:t>
      </w:r>
      <w:r w:rsidR="002F78AC">
        <w:rPr>
          <w:sz w:val="28"/>
          <w:szCs w:val="28"/>
        </w:rPr>
        <w:t xml:space="preserve"> 11 496 558,00 грн</w:t>
      </w:r>
    </w:p>
    <w:p w:rsidR="001B6E60" w:rsidRPr="002F78AC" w:rsidRDefault="002F78AC" w:rsidP="002F78AC">
      <w:pPr>
        <w:pStyle w:val="a3"/>
        <w:numPr>
          <w:ilvl w:val="0"/>
          <w:numId w:val="4"/>
        </w:numPr>
        <w:ind w:right="-2"/>
        <w:jc w:val="both"/>
        <w:rPr>
          <w:bCs/>
          <w:sz w:val="28"/>
          <w:szCs w:val="28"/>
        </w:rPr>
      </w:pPr>
      <w:r w:rsidRPr="0013590B">
        <w:rPr>
          <w:bCs/>
          <w:sz w:val="28"/>
          <w:szCs w:val="28"/>
        </w:rPr>
        <w:t xml:space="preserve">КПКВКМБ </w:t>
      </w:r>
      <w:r>
        <w:rPr>
          <w:bCs/>
          <w:sz w:val="28"/>
          <w:szCs w:val="28"/>
        </w:rPr>
        <w:t>0117366</w:t>
      </w:r>
      <w:r w:rsidRPr="00E5568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КЕКВ 3122 на суму 11 000 000,00</w:t>
      </w:r>
      <w:r w:rsidRPr="0013590B">
        <w:rPr>
          <w:bCs/>
          <w:sz w:val="28"/>
          <w:szCs w:val="28"/>
        </w:rPr>
        <w:t xml:space="preserve"> грн</w:t>
      </w:r>
      <w:r w:rsidR="00BF2D2D" w:rsidRPr="002F78AC">
        <w:rPr>
          <w:rFonts w:eastAsiaTheme="minorEastAsia"/>
          <w:bCs/>
          <w:sz w:val="28"/>
          <w:szCs w:val="28"/>
        </w:rPr>
        <w:t>–</w:t>
      </w:r>
      <w:r>
        <w:rPr>
          <w:rFonts w:eastAsiaTheme="minorEastAsia"/>
          <w:bCs/>
          <w:sz w:val="28"/>
          <w:szCs w:val="28"/>
        </w:rPr>
        <w:t xml:space="preserve"> будівництво центру безпеки </w:t>
      </w:r>
      <w:r w:rsidR="00BF2D2D" w:rsidRPr="002F78AC">
        <w:rPr>
          <w:rFonts w:eastAsiaTheme="minorEastAsia"/>
          <w:bCs/>
          <w:sz w:val="28"/>
          <w:szCs w:val="28"/>
        </w:rPr>
        <w:t xml:space="preserve"> </w:t>
      </w:r>
      <w:r>
        <w:rPr>
          <w:rFonts w:eastAsiaTheme="minorEastAsia"/>
          <w:bCs/>
          <w:sz w:val="28"/>
          <w:szCs w:val="28"/>
        </w:rPr>
        <w:t xml:space="preserve">Гатненської сільської ради на </w:t>
      </w:r>
      <w:proofErr w:type="spellStart"/>
      <w:r>
        <w:rPr>
          <w:rFonts w:eastAsiaTheme="minorEastAsia"/>
          <w:bCs/>
          <w:sz w:val="28"/>
          <w:szCs w:val="28"/>
        </w:rPr>
        <w:t>вул.Берегова</w:t>
      </w:r>
      <w:proofErr w:type="spellEnd"/>
      <w:r>
        <w:rPr>
          <w:rFonts w:eastAsiaTheme="minorEastAsia"/>
          <w:bCs/>
          <w:sz w:val="28"/>
          <w:szCs w:val="28"/>
        </w:rPr>
        <w:t xml:space="preserve"> в </w:t>
      </w:r>
      <w:proofErr w:type="spellStart"/>
      <w:r>
        <w:rPr>
          <w:rFonts w:eastAsiaTheme="minorEastAsia"/>
          <w:bCs/>
          <w:sz w:val="28"/>
          <w:szCs w:val="28"/>
        </w:rPr>
        <w:t>с.Віта</w:t>
      </w:r>
      <w:proofErr w:type="spellEnd"/>
      <w:r>
        <w:rPr>
          <w:rFonts w:eastAsiaTheme="minorEastAsia"/>
          <w:bCs/>
          <w:sz w:val="28"/>
          <w:szCs w:val="28"/>
        </w:rPr>
        <w:t>-Поштова Фастівського району Київської області</w:t>
      </w:r>
    </w:p>
    <w:p w:rsidR="001B6E60" w:rsidRDefault="001B6E60" w:rsidP="001B6E60">
      <w:pPr>
        <w:pStyle w:val="a3"/>
        <w:numPr>
          <w:ilvl w:val="0"/>
          <w:numId w:val="10"/>
        </w:numPr>
        <w:spacing w:after="160" w:line="254" w:lineRule="auto"/>
        <w:ind w:left="1560" w:right="-142"/>
        <w:jc w:val="both"/>
        <w:rPr>
          <w:b/>
          <w:sz w:val="28"/>
          <w:szCs w:val="28"/>
          <w:u w:val="single"/>
        </w:rPr>
      </w:pPr>
      <w:r w:rsidRPr="001B6E60">
        <w:rPr>
          <w:b/>
          <w:sz w:val="28"/>
          <w:szCs w:val="28"/>
          <w:u w:val="single"/>
        </w:rPr>
        <w:t>Гатненська сільська рада</w:t>
      </w:r>
    </w:p>
    <w:p w:rsidR="00DB7700" w:rsidRDefault="00DB7700" w:rsidP="00DB7700">
      <w:pPr>
        <w:pStyle w:val="a3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КПКВК 011</w:t>
      </w:r>
      <w:r>
        <w:rPr>
          <w:sz w:val="24"/>
          <w:szCs w:val="24"/>
          <w:lang w:val="ru-RU"/>
        </w:rPr>
        <w:t>7330</w:t>
      </w:r>
      <w:r w:rsidRPr="00DD4D08">
        <w:rPr>
          <w:sz w:val="24"/>
          <w:szCs w:val="24"/>
          <w:lang w:val="ru-RU"/>
        </w:rPr>
        <w:t xml:space="preserve"> </w:t>
      </w:r>
      <w:r w:rsidRPr="0056135C">
        <w:rPr>
          <w:sz w:val="24"/>
          <w:szCs w:val="24"/>
        </w:rPr>
        <w:t xml:space="preserve"> КЕКВ </w:t>
      </w:r>
      <w:r>
        <w:rPr>
          <w:sz w:val="24"/>
          <w:szCs w:val="24"/>
        </w:rPr>
        <w:t>3142  збільшити</w:t>
      </w:r>
      <w:r w:rsidRPr="0056135C">
        <w:rPr>
          <w:sz w:val="24"/>
          <w:szCs w:val="24"/>
        </w:rPr>
        <w:t xml:space="preserve"> на </w:t>
      </w:r>
      <w:r>
        <w:rPr>
          <w:sz w:val="24"/>
          <w:szCs w:val="24"/>
        </w:rPr>
        <w:t xml:space="preserve">    8 000</w:t>
      </w:r>
      <w:r w:rsidRPr="00846E2F">
        <w:rPr>
          <w:sz w:val="24"/>
          <w:szCs w:val="24"/>
        </w:rPr>
        <w:t>,00</w:t>
      </w:r>
      <w:r w:rsidRPr="0056135C">
        <w:rPr>
          <w:sz w:val="24"/>
          <w:szCs w:val="24"/>
        </w:rPr>
        <w:t>грн.</w:t>
      </w:r>
      <w:r>
        <w:rPr>
          <w:sz w:val="24"/>
          <w:szCs w:val="24"/>
        </w:rPr>
        <w:t xml:space="preserve"> (</w:t>
      </w:r>
      <w:r w:rsidRPr="00DD4D08">
        <w:rPr>
          <w:sz w:val="24"/>
          <w:szCs w:val="24"/>
        </w:rPr>
        <w:t xml:space="preserve">Реконструкція електричних мереж 0,4 кВ Л-2 від ТП-584 для приєднання центру безпеки Гатненської сільської ради в </w:t>
      </w:r>
      <w:proofErr w:type="spellStart"/>
      <w:r w:rsidRPr="00DD4D08">
        <w:rPr>
          <w:sz w:val="24"/>
          <w:szCs w:val="24"/>
        </w:rPr>
        <w:t>с.Віта</w:t>
      </w:r>
      <w:proofErr w:type="spellEnd"/>
      <w:r w:rsidRPr="00DD4D08">
        <w:rPr>
          <w:sz w:val="24"/>
          <w:szCs w:val="24"/>
        </w:rPr>
        <w:t>-Поштова Фастівського району, Київської області</w:t>
      </w:r>
      <w:r>
        <w:rPr>
          <w:sz w:val="24"/>
          <w:szCs w:val="24"/>
        </w:rPr>
        <w:t>)</w:t>
      </w:r>
    </w:p>
    <w:p w:rsidR="00DB7700" w:rsidRDefault="00DB7700" w:rsidP="00DB7700">
      <w:pPr>
        <w:pStyle w:val="a3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КПКВК 011</w:t>
      </w:r>
      <w:r>
        <w:rPr>
          <w:sz w:val="24"/>
          <w:szCs w:val="24"/>
          <w:lang w:val="ru-RU"/>
        </w:rPr>
        <w:t>7330</w:t>
      </w:r>
      <w:r w:rsidRPr="00DD4D08">
        <w:rPr>
          <w:sz w:val="24"/>
          <w:szCs w:val="24"/>
          <w:lang w:val="ru-RU"/>
        </w:rPr>
        <w:t xml:space="preserve"> </w:t>
      </w:r>
      <w:r w:rsidRPr="0056135C">
        <w:rPr>
          <w:sz w:val="24"/>
          <w:szCs w:val="24"/>
        </w:rPr>
        <w:t xml:space="preserve"> КЕКВ </w:t>
      </w:r>
      <w:r>
        <w:rPr>
          <w:sz w:val="24"/>
          <w:szCs w:val="24"/>
        </w:rPr>
        <w:t>3142  зменшити</w:t>
      </w:r>
      <w:r w:rsidRPr="0056135C">
        <w:rPr>
          <w:sz w:val="24"/>
          <w:szCs w:val="24"/>
        </w:rPr>
        <w:t xml:space="preserve"> на </w:t>
      </w:r>
      <w:r>
        <w:rPr>
          <w:sz w:val="24"/>
          <w:szCs w:val="24"/>
        </w:rPr>
        <w:t>3 000</w:t>
      </w:r>
      <w:r w:rsidRPr="00846E2F">
        <w:rPr>
          <w:sz w:val="24"/>
          <w:szCs w:val="24"/>
        </w:rPr>
        <w:t>,00</w:t>
      </w:r>
      <w:r w:rsidRPr="0056135C">
        <w:rPr>
          <w:sz w:val="24"/>
          <w:szCs w:val="24"/>
        </w:rPr>
        <w:t>грн.</w:t>
      </w:r>
      <w:r>
        <w:rPr>
          <w:sz w:val="24"/>
          <w:szCs w:val="24"/>
        </w:rPr>
        <w:t xml:space="preserve"> (</w:t>
      </w:r>
      <w:r w:rsidRPr="004365C9">
        <w:rPr>
          <w:sz w:val="24"/>
          <w:szCs w:val="24"/>
        </w:rPr>
        <w:t>Реконструкція електричних мереж 0,4 кВ від ТП-460 для приєднання центру надання адміністративних послуг Гатненської сільської ради в с. Гатне Фастівського району Київської області</w:t>
      </w:r>
      <w:r>
        <w:rPr>
          <w:sz w:val="24"/>
          <w:szCs w:val="24"/>
        </w:rPr>
        <w:t>)</w:t>
      </w:r>
    </w:p>
    <w:p w:rsidR="00DB7700" w:rsidRDefault="00DB7700" w:rsidP="00DB7700">
      <w:pPr>
        <w:pStyle w:val="a3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КПКВК 011</w:t>
      </w:r>
      <w:r>
        <w:rPr>
          <w:sz w:val="24"/>
          <w:szCs w:val="24"/>
          <w:lang w:val="ru-RU"/>
        </w:rPr>
        <w:t>7324</w:t>
      </w:r>
      <w:r w:rsidRPr="00DD4D08">
        <w:rPr>
          <w:sz w:val="24"/>
          <w:szCs w:val="24"/>
          <w:lang w:val="ru-RU"/>
        </w:rPr>
        <w:t xml:space="preserve"> </w:t>
      </w:r>
      <w:r w:rsidRPr="0056135C">
        <w:rPr>
          <w:sz w:val="24"/>
          <w:szCs w:val="24"/>
        </w:rPr>
        <w:t xml:space="preserve"> КЕКВ </w:t>
      </w:r>
      <w:r>
        <w:rPr>
          <w:sz w:val="24"/>
          <w:szCs w:val="24"/>
        </w:rPr>
        <w:t>3142  збільшити</w:t>
      </w:r>
      <w:r w:rsidRPr="0056135C">
        <w:rPr>
          <w:sz w:val="24"/>
          <w:szCs w:val="24"/>
        </w:rPr>
        <w:t xml:space="preserve"> на </w:t>
      </w:r>
      <w:r>
        <w:rPr>
          <w:sz w:val="24"/>
          <w:szCs w:val="24"/>
        </w:rPr>
        <w:t>27 000</w:t>
      </w:r>
      <w:r w:rsidRPr="00846E2F">
        <w:rPr>
          <w:sz w:val="24"/>
          <w:szCs w:val="24"/>
        </w:rPr>
        <w:t>,00</w:t>
      </w:r>
      <w:r w:rsidRPr="0056135C">
        <w:rPr>
          <w:sz w:val="24"/>
          <w:szCs w:val="24"/>
        </w:rPr>
        <w:t>грн.</w:t>
      </w:r>
      <w:r>
        <w:rPr>
          <w:sz w:val="24"/>
          <w:szCs w:val="24"/>
        </w:rPr>
        <w:t xml:space="preserve"> (</w:t>
      </w:r>
      <w:r w:rsidRPr="004365C9">
        <w:rPr>
          <w:sz w:val="24"/>
          <w:szCs w:val="24"/>
        </w:rPr>
        <w:t>Реконструкція електричних мереж 10-0,4 кВ від ТП-584 для приєднання центру дозвілля та мистецтв Гатненської сільської ради в с. Віта-Поштова Фастівського району Київської області</w:t>
      </w:r>
      <w:r>
        <w:rPr>
          <w:sz w:val="24"/>
          <w:szCs w:val="24"/>
        </w:rPr>
        <w:t>)</w:t>
      </w:r>
    </w:p>
    <w:p w:rsidR="00DB7700" w:rsidRDefault="00DB7700" w:rsidP="00DB7700">
      <w:pPr>
        <w:pStyle w:val="a3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КПКВК 0117310</w:t>
      </w:r>
      <w:r w:rsidRPr="0056135C">
        <w:rPr>
          <w:sz w:val="24"/>
          <w:szCs w:val="24"/>
        </w:rPr>
        <w:t xml:space="preserve"> КЕКВ </w:t>
      </w:r>
      <w:r>
        <w:rPr>
          <w:sz w:val="24"/>
          <w:szCs w:val="24"/>
        </w:rPr>
        <w:t>3122 збільшити</w:t>
      </w:r>
      <w:r w:rsidRPr="0056135C">
        <w:rPr>
          <w:sz w:val="24"/>
          <w:szCs w:val="24"/>
        </w:rPr>
        <w:t xml:space="preserve"> на </w:t>
      </w:r>
      <w:r>
        <w:rPr>
          <w:sz w:val="24"/>
          <w:szCs w:val="24"/>
        </w:rPr>
        <w:t>130 000</w:t>
      </w:r>
      <w:r w:rsidRPr="00846E2F">
        <w:rPr>
          <w:sz w:val="24"/>
          <w:szCs w:val="24"/>
        </w:rPr>
        <w:t>,00</w:t>
      </w:r>
      <w:r w:rsidRPr="0056135C">
        <w:rPr>
          <w:sz w:val="24"/>
          <w:szCs w:val="24"/>
        </w:rPr>
        <w:t xml:space="preserve">грн. </w:t>
      </w:r>
      <w:r>
        <w:rPr>
          <w:sz w:val="24"/>
          <w:szCs w:val="24"/>
        </w:rPr>
        <w:t>(</w:t>
      </w:r>
      <w:r w:rsidRPr="00AF01FF">
        <w:rPr>
          <w:sz w:val="24"/>
          <w:szCs w:val="24"/>
        </w:rPr>
        <w:t>«</w:t>
      </w:r>
      <w:r w:rsidRPr="004365C9">
        <w:rPr>
          <w:sz w:val="24"/>
          <w:szCs w:val="24"/>
        </w:rPr>
        <w:t xml:space="preserve">Будівництво водозабірної свердловини для технічного водопостачання на території </w:t>
      </w:r>
      <w:proofErr w:type="spellStart"/>
      <w:r w:rsidRPr="004365C9">
        <w:rPr>
          <w:sz w:val="24"/>
          <w:szCs w:val="24"/>
        </w:rPr>
        <w:t>Юріївського</w:t>
      </w:r>
      <w:proofErr w:type="spellEnd"/>
      <w:r w:rsidRPr="004365C9">
        <w:rPr>
          <w:sz w:val="24"/>
          <w:szCs w:val="24"/>
        </w:rPr>
        <w:t xml:space="preserve"> майдану  на перетині вулиць Шевченка та Кооперативно</w:t>
      </w:r>
      <w:r>
        <w:rPr>
          <w:sz w:val="24"/>
          <w:szCs w:val="24"/>
        </w:rPr>
        <w:t xml:space="preserve">ї в </w:t>
      </w:r>
      <w:proofErr w:type="spellStart"/>
      <w:r>
        <w:rPr>
          <w:sz w:val="24"/>
          <w:szCs w:val="24"/>
        </w:rPr>
        <w:t>с.Юріївка</w:t>
      </w:r>
      <w:proofErr w:type="spellEnd"/>
      <w:r>
        <w:rPr>
          <w:sz w:val="24"/>
          <w:szCs w:val="24"/>
        </w:rPr>
        <w:t xml:space="preserve"> Київської області</w:t>
      </w:r>
      <w:r w:rsidRPr="00AF01FF">
        <w:rPr>
          <w:sz w:val="24"/>
          <w:szCs w:val="24"/>
        </w:rPr>
        <w:t>»</w:t>
      </w:r>
      <w:r>
        <w:rPr>
          <w:sz w:val="24"/>
          <w:szCs w:val="24"/>
        </w:rPr>
        <w:t>)</w:t>
      </w:r>
    </w:p>
    <w:p w:rsidR="00DB7700" w:rsidRDefault="00DB7700" w:rsidP="00DB7700">
      <w:pPr>
        <w:pStyle w:val="a3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КПКВК 0117461</w:t>
      </w:r>
      <w:r w:rsidRPr="0056135C">
        <w:rPr>
          <w:sz w:val="24"/>
          <w:szCs w:val="24"/>
        </w:rPr>
        <w:t xml:space="preserve"> КЕКВ </w:t>
      </w:r>
      <w:r>
        <w:rPr>
          <w:sz w:val="24"/>
          <w:szCs w:val="24"/>
        </w:rPr>
        <w:t>3132 збільшити</w:t>
      </w:r>
      <w:r w:rsidRPr="0056135C">
        <w:rPr>
          <w:sz w:val="24"/>
          <w:szCs w:val="24"/>
        </w:rPr>
        <w:t xml:space="preserve"> на </w:t>
      </w:r>
      <w:r>
        <w:rPr>
          <w:sz w:val="24"/>
          <w:szCs w:val="24"/>
        </w:rPr>
        <w:t>206 000</w:t>
      </w:r>
      <w:r w:rsidRPr="00846E2F">
        <w:rPr>
          <w:sz w:val="24"/>
          <w:szCs w:val="24"/>
        </w:rPr>
        <w:t>,00</w:t>
      </w:r>
      <w:r w:rsidRPr="0056135C">
        <w:rPr>
          <w:sz w:val="24"/>
          <w:szCs w:val="24"/>
        </w:rPr>
        <w:t xml:space="preserve">грн. </w:t>
      </w:r>
      <w:r>
        <w:rPr>
          <w:sz w:val="24"/>
          <w:szCs w:val="24"/>
        </w:rPr>
        <w:t xml:space="preserve">(Капітальний ремонт дорожнього покриття на перехресті вул. </w:t>
      </w:r>
      <w:proofErr w:type="spellStart"/>
      <w:r>
        <w:rPr>
          <w:sz w:val="24"/>
          <w:szCs w:val="24"/>
        </w:rPr>
        <w:t>Жулянської</w:t>
      </w:r>
      <w:proofErr w:type="spellEnd"/>
      <w:r>
        <w:rPr>
          <w:sz w:val="24"/>
          <w:szCs w:val="24"/>
        </w:rPr>
        <w:t xml:space="preserve"> та вул. Шкільної в </w:t>
      </w:r>
      <w:proofErr w:type="spellStart"/>
      <w:r>
        <w:rPr>
          <w:sz w:val="24"/>
          <w:szCs w:val="24"/>
        </w:rPr>
        <w:t>с.Гатне</w:t>
      </w:r>
      <w:proofErr w:type="spellEnd"/>
      <w:r>
        <w:rPr>
          <w:sz w:val="24"/>
          <w:szCs w:val="24"/>
        </w:rPr>
        <w:t xml:space="preserve"> Фастівського району Київської області</w:t>
      </w:r>
      <w:r w:rsidRPr="00AF01FF">
        <w:rPr>
          <w:sz w:val="24"/>
          <w:szCs w:val="24"/>
        </w:rPr>
        <w:t>»</w:t>
      </w:r>
      <w:r>
        <w:rPr>
          <w:sz w:val="24"/>
          <w:szCs w:val="24"/>
        </w:rPr>
        <w:t>)</w:t>
      </w:r>
    </w:p>
    <w:p w:rsidR="00DB7700" w:rsidRDefault="00DB7700" w:rsidP="00DB7700">
      <w:pPr>
        <w:pStyle w:val="a3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КПКВК 0117310 КЕКВ 3132 зменшити</w:t>
      </w:r>
      <w:r w:rsidRPr="00AF01FF">
        <w:rPr>
          <w:sz w:val="24"/>
          <w:szCs w:val="24"/>
        </w:rPr>
        <w:t xml:space="preserve"> на  </w:t>
      </w:r>
      <w:r>
        <w:rPr>
          <w:sz w:val="24"/>
          <w:szCs w:val="24"/>
        </w:rPr>
        <w:t>53</w:t>
      </w:r>
      <w:r w:rsidRPr="00AF01FF">
        <w:rPr>
          <w:sz w:val="24"/>
          <w:szCs w:val="24"/>
        </w:rPr>
        <w:t xml:space="preserve"> 000,00грн. (</w:t>
      </w:r>
      <w:r w:rsidRPr="00F64FB1">
        <w:rPr>
          <w:sz w:val="24"/>
          <w:szCs w:val="24"/>
        </w:rPr>
        <w:t xml:space="preserve">Проект «Капітальний ремонт системи блискавкозахисту </w:t>
      </w:r>
      <w:proofErr w:type="spellStart"/>
      <w:r w:rsidRPr="00F64FB1">
        <w:rPr>
          <w:sz w:val="24"/>
          <w:szCs w:val="24"/>
        </w:rPr>
        <w:t>Юрівської</w:t>
      </w:r>
      <w:proofErr w:type="spellEnd"/>
      <w:r w:rsidRPr="00F64FB1">
        <w:rPr>
          <w:sz w:val="24"/>
          <w:szCs w:val="24"/>
        </w:rPr>
        <w:t xml:space="preserve"> школи, за </w:t>
      </w:r>
      <w:proofErr w:type="spellStart"/>
      <w:r w:rsidRPr="00F64FB1">
        <w:rPr>
          <w:sz w:val="24"/>
          <w:szCs w:val="24"/>
        </w:rPr>
        <w:t>адресою</w:t>
      </w:r>
      <w:proofErr w:type="spellEnd"/>
      <w:r w:rsidRPr="00F64FB1">
        <w:rPr>
          <w:sz w:val="24"/>
          <w:szCs w:val="24"/>
        </w:rPr>
        <w:t xml:space="preserve">: вул. Шевченка, 3, с. </w:t>
      </w:r>
      <w:proofErr w:type="spellStart"/>
      <w:r w:rsidRPr="00F64FB1">
        <w:rPr>
          <w:sz w:val="24"/>
          <w:szCs w:val="24"/>
        </w:rPr>
        <w:t>Юрівка</w:t>
      </w:r>
      <w:proofErr w:type="spellEnd"/>
      <w:r w:rsidRPr="00F64FB1">
        <w:rPr>
          <w:sz w:val="24"/>
          <w:szCs w:val="24"/>
        </w:rPr>
        <w:t>, Фастівського району, Київської області».</w:t>
      </w:r>
      <w:r w:rsidRPr="00AF01FF">
        <w:rPr>
          <w:sz w:val="24"/>
          <w:szCs w:val="24"/>
        </w:rPr>
        <w:t>)</w:t>
      </w:r>
    </w:p>
    <w:p w:rsidR="00DB7700" w:rsidRPr="00AF01FF" w:rsidRDefault="00DB7700" w:rsidP="00DB7700">
      <w:pPr>
        <w:pStyle w:val="a3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КПКВК 0117321 КЕКВ 3132 збільшити</w:t>
      </w:r>
      <w:r w:rsidRPr="00AF01FF">
        <w:rPr>
          <w:sz w:val="24"/>
          <w:szCs w:val="24"/>
        </w:rPr>
        <w:t xml:space="preserve"> на  </w:t>
      </w:r>
      <w:r>
        <w:rPr>
          <w:sz w:val="24"/>
          <w:szCs w:val="24"/>
        </w:rPr>
        <w:t>53</w:t>
      </w:r>
      <w:r w:rsidRPr="00AF01FF">
        <w:rPr>
          <w:sz w:val="24"/>
          <w:szCs w:val="24"/>
        </w:rPr>
        <w:t xml:space="preserve"> 000,00грн. (</w:t>
      </w:r>
      <w:r w:rsidRPr="00F64FB1">
        <w:rPr>
          <w:sz w:val="24"/>
          <w:szCs w:val="24"/>
        </w:rPr>
        <w:t xml:space="preserve">Проект «Капітальний ремонт системи блискавкозахисту </w:t>
      </w:r>
      <w:proofErr w:type="spellStart"/>
      <w:r w:rsidRPr="00F64FB1">
        <w:rPr>
          <w:sz w:val="24"/>
          <w:szCs w:val="24"/>
        </w:rPr>
        <w:t>Юрівської</w:t>
      </w:r>
      <w:proofErr w:type="spellEnd"/>
      <w:r w:rsidRPr="00F64FB1">
        <w:rPr>
          <w:sz w:val="24"/>
          <w:szCs w:val="24"/>
        </w:rPr>
        <w:t xml:space="preserve"> школи, за </w:t>
      </w:r>
      <w:proofErr w:type="spellStart"/>
      <w:r w:rsidRPr="00F64FB1">
        <w:rPr>
          <w:sz w:val="24"/>
          <w:szCs w:val="24"/>
        </w:rPr>
        <w:t>адресою</w:t>
      </w:r>
      <w:proofErr w:type="spellEnd"/>
      <w:r w:rsidRPr="00F64FB1">
        <w:rPr>
          <w:sz w:val="24"/>
          <w:szCs w:val="24"/>
        </w:rPr>
        <w:t xml:space="preserve">: вул. Шевченка, 3, с. </w:t>
      </w:r>
      <w:proofErr w:type="spellStart"/>
      <w:r w:rsidRPr="00F64FB1">
        <w:rPr>
          <w:sz w:val="24"/>
          <w:szCs w:val="24"/>
        </w:rPr>
        <w:t>Юрівка</w:t>
      </w:r>
      <w:proofErr w:type="spellEnd"/>
      <w:r w:rsidRPr="00F64FB1">
        <w:rPr>
          <w:sz w:val="24"/>
          <w:szCs w:val="24"/>
        </w:rPr>
        <w:t>, Фастівського району, Київської області».</w:t>
      </w:r>
      <w:r w:rsidRPr="00AF01FF">
        <w:rPr>
          <w:sz w:val="24"/>
          <w:szCs w:val="24"/>
        </w:rPr>
        <w:t>)</w:t>
      </w:r>
    </w:p>
    <w:p w:rsidR="00DB7700" w:rsidRDefault="00DB7700" w:rsidP="00DB7700">
      <w:pPr>
        <w:pStyle w:val="a3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КПКВК 011</w:t>
      </w:r>
      <w:r>
        <w:rPr>
          <w:sz w:val="24"/>
          <w:szCs w:val="24"/>
          <w:lang w:val="ru-RU"/>
        </w:rPr>
        <w:t>0150</w:t>
      </w:r>
      <w:r w:rsidRPr="00DD4D08">
        <w:rPr>
          <w:sz w:val="24"/>
          <w:szCs w:val="24"/>
          <w:lang w:val="ru-RU"/>
        </w:rPr>
        <w:t xml:space="preserve"> </w:t>
      </w:r>
      <w:r w:rsidRPr="0056135C">
        <w:rPr>
          <w:sz w:val="24"/>
          <w:szCs w:val="24"/>
        </w:rPr>
        <w:t xml:space="preserve"> КЕКВ </w:t>
      </w:r>
      <w:r>
        <w:rPr>
          <w:sz w:val="24"/>
          <w:szCs w:val="24"/>
        </w:rPr>
        <w:t>2800  збільшити</w:t>
      </w:r>
      <w:r w:rsidRPr="0056135C">
        <w:rPr>
          <w:sz w:val="24"/>
          <w:szCs w:val="24"/>
        </w:rPr>
        <w:t xml:space="preserve"> на </w:t>
      </w:r>
      <w:r>
        <w:rPr>
          <w:sz w:val="24"/>
          <w:szCs w:val="24"/>
        </w:rPr>
        <w:t>100 000</w:t>
      </w:r>
      <w:r w:rsidRPr="00846E2F">
        <w:rPr>
          <w:sz w:val="24"/>
          <w:szCs w:val="24"/>
        </w:rPr>
        <w:t>,00</w:t>
      </w:r>
      <w:r w:rsidRPr="0056135C">
        <w:rPr>
          <w:sz w:val="24"/>
          <w:szCs w:val="24"/>
        </w:rPr>
        <w:t>грн.</w:t>
      </w:r>
      <w:r>
        <w:rPr>
          <w:sz w:val="24"/>
          <w:szCs w:val="24"/>
        </w:rPr>
        <w:t xml:space="preserve"> – оплата судових зборів</w:t>
      </w:r>
    </w:p>
    <w:p w:rsidR="00DB7700" w:rsidRDefault="00DB7700" w:rsidP="00DB7700">
      <w:pPr>
        <w:pStyle w:val="a3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КПКВК 011</w:t>
      </w:r>
      <w:r>
        <w:rPr>
          <w:sz w:val="24"/>
          <w:szCs w:val="24"/>
          <w:lang w:val="ru-RU"/>
        </w:rPr>
        <w:t>4030</w:t>
      </w:r>
      <w:r w:rsidRPr="00DD4D08">
        <w:rPr>
          <w:sz w:val="24"/>
          <w:szCs w:val="24"/>
          <w:lang w:val="ru-RU"/>
        </w:rPr>
        <w:t xml:space="preserve"> </w:t>
      </w:r>
      <w:r w:rsidRPr="0056135C">
        <w:rPr>
          <w:sz w:val="24"/>
          <w:szCs w:val="24"/>
        </w:rPr>
        <w:t xml:space="preserve"> КЕКВ </w:t>
      </w:r>
      <w:r>
        <w:rPr>
          <w:sz w:val="24"/>
          <w:szCs w:val="24"/>
        </w:rPr>
        <w:t>2120  збільшити</w:t>
      </w:r>
      <w:r w:rsidRPr="0056135C">
        <w:rPr>
          <w:sz w:val="24"/>
          <w:szCs w:val="24"/>
        </w:rPr>
        <w:t xml:space="preserve"> на </w:t>
      </w:r>
      <w:r>
        <w:rPr>
          <w:sz w:val="24"/>
          <w:szCs w:val="24"/>
        </w:rPr>
        <w:t xml:space="preserve">  20 000</w:t>
      </w:r>
      <w:r w:rsidRPr="00846E2F">
        <w:rPr>
          <w:sz w:val="24"/>
          <w:szCs w:val="24"/>
        </w:rPr>
        <w:t>,00</w:t>
      </w:r>
      <w:r>
        <w:rPr>
          <w:sz w:val="24"/>
          <w:szCs w:val="24"/>
        </w:rPr>
        <w:t xml:space="preserve"> </w:t>
      </w:r>
      <w:r w:rsidRPr="0056135C">
        <w:rPr>
          <w:sz w:val="24"/>
          <w:szCs w:val="24"/>
        </w:rPr>
        <w:t>грн.</w:t>
      </w:r>
      <w:r>
        <w:rPr>
          <w:sz w:val="24"/>
          <w:szCs w:val="24"/>
        </w:rPr>
        <w:t xml:space="preserve"> – нарахування на заробітну плату (ЄСВ)</w:t>
      </w:r>
    </w:p>
    <w:p w:rsidR="00DB7700" w:rsidRDefault="00DB7700" w:rsidP="00DB7700">
      <w:pPr>
        <w:pStyle w:val="a3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КПКВК 011</w:t>
      </w:r>
      <w:r>
        <w:rPr>
          <w:sz w:val="24"/>
          <w:szCs w:val="24"/>
          <w:lang w:val="ru-RU"/>
        </w:rPr>
        <w:t>4030</w:t>
      </w:r>
      <w:r w:rsidRPr="00DD4D08">
        <w:rPr>
          <w:sz w:val="24"/>
          <w:szCs w:val="24"/>
          <w:lang w:val="ru-RU"/>
        </w:rPr>
        <w:t xml:space="preserve"> </w:t>
      </w:r>
      <w:r w:rsidRPr="0056135C">
        <w:rPr>
          <w:sz w:val="24"/>
          <w:szCs w:val="24"/>
        </w:rPr>
        <w:t xml:space="preserve"> КЕКВ </w:t>
      </w:r>
      <w:r>
        <w:rPr>
          <w:sz w:val="24"/>
          <w:szCs w:val="24"/>
        </w:rPr>
        <w:t>2240  збільшити</w:t>
      </w:r>
      <w:r w:rsidRPr="0056135C">
        <w:rPr>
          <w:sz w:val="24"/>
          <w:szCs w:val="24"/>
        </w:rPr>
        <w:t xml:space="preserve"> на </w:t>
      </w:r>
      <w:r>
        <w:rPr>
          <w:sz w:val="24"/>
          <w:szCs w:val="24"/>
        </w:rPr>
        <w:t xml:space="preserve">    1 000</w:t>
      </w:r>
      <w:r w:rsidRPr="00846E2F">
        <w:rPr>
          <w:sz w:val="24"/>
          <w:szCs w:val="24"/>
        </w:rPr>
        <w:t>,00</w:t>
      </w:r>
      <w:r w:rsidRPr="0056135C">
        <w:rPr>
          <w:sz w:val="24"/>
          <w:szCs w:val="24"/>
        </w:rPr>
        <w:t>грн.</w:t>
      </w:r>
      <w:r>
        <w:rPr>
          <w:sz w:val="24"/>
          <w:szCs w:val="24"/>
        </w:rPr>
        <w:t xml:space="preserve"> – передплата періодичних видань</w:t>
      </w:r>
    </w:p>
    <w:p w:rsidR="00DB7700" w:rsidRDefault="00DB7700" w:rsidP="00DB7700">
      <w:pPr>
        <w:pStyle w:val="a3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КПКВК 011</w:t>
      </w:r>
      <w:r w:rsidRPr="00DB7700">
        <w:rPr>
          <w:sz w:val="24"/>
          <w:szCs w:val="24"/>
        </w:rPr>
        <w:t xml:space="preserve">2150 </w:t>
      </w:r>
      <w:r w:rsidRPr="0056135C">
        <w:rPr>
          <w:sz w:val="24"/>
          <w:szCs w:val="24"/>
        </w:rPr>
        <w:t xml:space="preserve"> КЕКВ </w:t>
      </w:r>
      <w:r>
        <w:rPr>
          <w:sz w:val="24"/>
          <w:szCs w:val="24"/>
        </w:rPr>
        <w:t>2610  збільшити</w:t>
      </w:r>
      <w:r w:rsidRPr="0056135C">
        <w:rPr>
          <w:sz w:val="24"/>
          <w:szCs w:val="24"/>
        </w:rPr>
        <w:t xml:space="preserve"> на </w:t>
      </w:r>
      <w:r>
        <w:rPr>
          <w:sz w:val="24"/>
          <w:szCs w:val="24"/>
        </w:rPr>
        <w:t>150 000</w:t>
      </w:r>
      <w:r w:rsidRPr="00846E2F">
        <w:rPr>
          <w:sz w:val="24"/>
          <w:szCs w:val="24"/>
        </w:rPr>
        <w:t>,00</w:t>
      </w:r>
      <w:r w:rsidRPr="0056135C">
        <w:rPr>
          <w:sz w:val="24"/>
          <w:szCs w:val="24"/>
        </w:rPr>
        <w:t>грн.</w:t>
      </w:r>
      <w:r>
        <w:rPr>
          <w:sz w:val="24"/>
          <w:szCs w:val="24"/>
        </w:rPr>
        <w:t xml:space="preserve"> – фінансування КНП «ЦПМСД Гатненської сільської ради» на лікарські засоби</w:t>
      </w:r>
    </w:p>
    <w:p w:rsidR="00DB7700" w:rsidRDefault="00DB7700" w:rsidP="00DB7700">
      <w:pPr>
        <w:pStyle w:val="a3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КПКВК 011</w:t>
      </w:r>
      <w:r w:rsidRPr="00DB7700">
        <w:rPr>
          <w:sz w:val="24"/>
          <w:szCs w:val="24"/>
        </w:rPr>
        <w:t xml:space="preserve">6020 </w:t>
      </w:r>
      <w:r w:rsidRPr="0056135C">
        <w:rPr>
          <w:sz w:val="24"/>
          <w:szCs w:val="24"/>
        </w:rPr>
        <w:t xml:space="preserve"> КЕКВ </w:t>
      </w:r>
      <w:r>
        <w:rPr>
          <w:sz w:val="24"/>
          <w:szCs w:val="24"/>
        </w:rPr>
        <w:t>2610  збільшити</w:t>
      </w:r>
      <w:r w:rsidRPr="0056135C">
        <w:rPr>
          <w:sz w:val="24"/>
          <w:szCs w:val="24"/>
        </w:rPr>
        <w:t xml:space="preserve"> на </w:t>
      </w:r>
      <w:r>
        <w:rPr>
          <w:sz w:val="24"/>
          <w:szCs w:val="24"/>
        </w:rPr>
        <w:t>309 000</w:t>
      </w:r>
      <w:r w:rsidRPr="00846E2F">
        <w:rPr>
          <w:sz w:val="24"/>
          <w:szCs w:val="24"/>
        </w:rPr>
        <w:t>,00</w:t>
      </w:r>
      <w:r w:rsidRPr="0056135C">
        <w:rPr>
          <w:sz w:val="24"/>
          <w:szCs w:val="24"/>
        </w:rPr>
        <w:t>грн.</w:t>
      </w:r>
      <w:r>
        <w:rPr>
          <w:sz w:val="24"/>
          <w:szCs w:val="24"/>
        </w:rPr>
        <w:t xml:space="preserve"> – фінансування КП МКП Гатне – 210 000,00 грн, КП ВІТА – 99 000,00 грн</w:t>
      </w:r>
    </w:p>
    <w:p w:rsidR="00DB7700" w:rsidRDefault="00DB7700" w:rsidP="00DB7700">
      <w:pPr>
        <w:pStyle w:val="a3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КПКВК 011</w:t>
      </w:r>
      <w:r>
        <w:rPr>
          <w:sz w:val="24"/>
          <w:szCs w:val="24"/>
          <w:lang w:val="ru-RU"/>
        </w:rPr>
        <w:t>6030</w:t>
      </w:r>
      <w:r w:rsidRPr="00DD4D08">
        <w:rPr>
          <w:sz w:val="24"/>
          <w:szCs w:val="24"/>
          <w:lang w:val="ru-RU"/>
        </w:rPr>
        <w:t xml:space="preserve"> </w:t>
      </w:r>
      <w:r w:rsidRPr="0056135C">
        <w:rPr>
          <w:sz w:val="24"/>
          <w:szCs w:val="24"/>
        </w:rPr>
        <w:t xml:space="preserve"> КЕКВ </w:t>
      </w:r>
      <w:r>
        <w:rPr>
          <w:sz w:val="24"/>
          <w:szCs w:val="24"/>
        </w:rPr>
        <w:t>2210  збільшити</w:t>
      </w:r>
      <w:r w:rsidRPr="0056135C">
        <w:rPr>
          <w:sz w:val="24"/>
          <w:szCs w:val="24"/>
        </w:rPr>
        <w:t xml:space="preserve"> на </w:t>
      </w:r>
      <w:r>
        <w:rPr>
          <w:sz w:val="24"/>
          <w:szCs w:val="24"/>
        </w:rPr>
        <w:t>100 000</w:t>
      </w:r>
      <w:r w:rsidRPr="00846E2F">
        <w:rPr>
          <w:sz w:val="24"/>
          <w:szCs w:val="24"/>
        </w:rPr>
        <w:t>,00</w:t>
      </w:r>
      <w:r>
        <w:rPr>
          <w:sz w:val="24"/>
          <w:szCs w:val="24"/>
        </w:rPr>
        <w:t xml:space="preserve"> </w:t>
      </w:r>
      <w:r w:rsidRPr="0056135C">
        <w:rPr>
          <w:sz w:val="24"/>
          <w:szCs w:val="24"/>
        </w:rPr>
        <w:t>грн.</w:t>
      </w:r>
      <w:r>
        <w:rPr>
          <w:sz w:val="24"/>
          <w:szCs w:val="24"/>
        </w:rPr>
        <w:t xml:space="preserve"> – облаштування для криниць</w:t>
      </w:r>
    </w:p>
    <w:p w:rsidR="00DB7700" w:rsidRDefault="00DB7700" w:rsidP="00DB7700">
      <w:pPr>
        <w:pStyle w:val="a3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КПКВК 011</w:t>
      </w:r>
      <w:r>
        <w:rPr>
          <w:sz w:val="24"/>
          <w:szCs w:val="24"/>
          <w:lang w:val="ru-RU"/>
        </w:rPr>
        <w:t>6030</w:t>
      </w:r>
      <w:r w:rsidRPr="00DD4D08">
        <w:rPr>
          <w:sz w:val="24"/>
          <w:szCs w:val="24"/>
          <w:lang w:val="ru-RU"/>
        </w:rPr>
        <w:t xml:space="preserve"> </w:t>
      </w:r>
      <w:r w:rsidRPr="0056135C">
        <w:rPr>
          <w:sz w:val="24"/>
          <w:szCs w:val="24"/>
        </w:rPr>
        <w:t xml:space="preserve"> КЕКВ </w:t>
      </w:r>
      <w:r>
        <w:rPr>
          <w:sz w:val="24"/>
          <w:szCs w:val="24"/>
        </w:rPr>
        <w:t>2240  збільшити</w:t>
      </w:r>
      <w:r w:rsidRPr="0056135C">
        <w:rPr>
          <w:sz w:val="24"/>
          <w:szCs w:val="24"/>
        </w:rPr>
        <w:t xml:space="preserve"> на </w:t>
      </w:r>
      <w:r>
        <w:rPr>
          <w:sz w:val="24"/>
          <w:szCs w:val="24"/>
        </w:rPr>
        <w:t>356 000</w:t>
      </w:r>
      <w:r w:rsidRPr="00846E2F">
        <w:rPr>
          <w:sz w:val="24"/>
          <w:szCs w:val="24"/>
        </w:rPr>
        <w:t>,00</w:t>
      </w:r>
      <w:r>
        <w:rPr>
          <w:sz w:val="24"/>
          <w:szCs w:val="24"/>
        </w:rPr>
        <w:t xml:space="preserve"> </w:t>
      </w:r>
      <w:r w:rsidRPr="0056135C">
        <w:rPr>
          <w:sz w:val="24"/>
          <w:szCs w:val="24"/>
        </w:rPr>
        <w:t>грн.</w:t>
      </w:r>
      <w:r>
        <w:rPr>
          <w:sz w:val="24"/>
          <w:szCs w:val="24"/>
        </w:rPr>
        <w:t xml:space="preserve"> – послуги водовідведення в </w:t>
      </w:r>
      <w:proofErr w:type="spellStart"/>
      <w:r>
        <w:rPr>
          <w:sz w:val="24"/>
          <w:szCs w:val="24"/>
        </w:rPr>
        <w:t>с.Гатне</w:t>
      </w:r>
      <w:proofErr w:type="spellEnd"/>
      <w:r>
        <w:rPr>
          <w:sz w:val="24"/>
          <w:szCs w:val="24"/>
        </w:rPr>
        <w:t xml:space="preserve">, благоустрій кладовища в </w:t>
      </w:r>
      <w:proofErr w:type="spellStart"/>
      <w:r>
        <w:rPr>
          <w:sz w:val="24"/>
          <w:szCs w:val="24"/>
        </w:rPr>
        <w:t>с.Юрівка</w:t>
      </w:r>
      <w:proofErr w:type="spellEnd"/>
      <w:r>
        <w:rPr>
          <w:sz w:val="24"/>
          <w:szCs w:val="24"/>
        </w:rPr>
        <w:t>, благоустрій територій</w:t>
      </w:r>
    </w:p>
    <w:p w:rsidR="00237E80" w:rsidRPr="00237E80" w:rsidRDefault="00237E80" w:rsidP="00237E80">
      <w:pPr>
        <w:spacing w:after="160" w:line="254" w:lineRule="auto"/>
        <w:ind w:left="1200" w:right="-142"/>
        <w:jc w:val="both"/>
        <w:rPr>
          <w:b/>
          <w:sz w:val="28"/>
          <w:szCs w:val="28"/>
          <w:u w:val="single"/>
        </w:rPr>
      </w:pPr>
    </w:p>
    <w:sectPr w:rsidR="00237E80" w:rsidRPr="00237E80" w:rsidSect="00B92DD7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25BFA"/>
    <w:multiLevelType w:val="hybridMultilevel"/>
    <w:tmpl w:val="070805E6"/>
    <w:lvl w:ilvl="0" w:tplc="8F7274AA">
      <w:start w:val="1"/>
      <w:numFmt w:val="decimal"/>
      <w:lvlText w:val="%1."/>
      <w:lvlJc w:val="left"/>
      <w:pPr>
        <w:ind w:left="709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29" w:hanging="360"/>
      </w:pPr>
    </w:lvl>
    <w:lvl w:ilvl="2" w:tplc="0419001B">
      <w:start w:val="1"/>
      <w:numFmt w:val="lowerRoman"/>
      <w:lvlText w:val="%3."/>
      <w:lvlJc w:val="right"/>
      <w:pPr>
        <w:ind w:left="2149" w:hanging="180"/>
      </w:pPr>
    </w:lvl>
    <w:lvl w:ilvl="3" w:tplc="0419000F">
      <w:start w:val="1"/>
      <w:numFmt w:val="decimal"/>
      <w:lvlText w:val="%4."/>
      <w:lvlJc w:val="left"/>
      <w:pPr>
        <w:ind w:left="2869" w:hanging="360"/>
      </w:pPr>
    </w:lvl>
    <w:lvl w:ilvl="4" w:tplc="04190019">
      <w:start w:val="1"/>
      <w:numFmt w:val="lowerLetter"/>
      <w:lvlText w:val="%5."/>
      <w:lvlJc w:val="left"/>
      <w:pPr>
        <w:ind w:left="3589" w:hanging="360"/>
      </w:pPr>
    </w:lvl>
    <w:lvl w:ilvl="5" w:tplc="0419001B">
      <w:start w:val="1"/>
      <w:numFmt w:val="lowerRoman"/>
      <w:lvlText w:val="%6."/>
      <w:lvlJc w:val="right"/>
      <w:pPr>
        <w:ind w:left="4309" w:hanging="180"/>
      </w:pPr>
    </w:lvl>
    <w:lvl w:ilvl="6" w:tplc="0419000F">
      <w:start w:val="1"/>
      <w:numFmt w:val="decimal"/>
      <w:lvlText w:val="%7."/>
      <w:lvlJc w:val="left"/>
      <w:pPr>
        <w:ind w:left="5029" w:hanging="360"/>
      </w:pPr>
    </w:lvl>
    <w:lvl w:ilvl="7" w:tplc="04190019">
      <w:start w:val="1"/>
      <w:numFmt w:val="lowerLetter"/>
      <w:lvlText w:val="%8."/>
      <w:lvlJc w:val="left"/>
      <w:pPr>
        <w:ind w:left="5749" w:hanging="360"/>
      </w:pPr>
    </w:lvl>
    <w:lvl w:ilvl="8" w:tplc="0419001B">
      <w:start w:val="1"/>
      <w:numFmt w:val="lowerRoman"/>
      <w:lvlText w:val="%9."/>
      <w:lvlJc w:val="right"/>
      <w:pPr>
        <w:ind w:left="6469" w:hanging="180"/>
      </w:pPr>
    </w:lvl>
  </w:abstractNum>
  <w:abstractNum w:abstractNumId="1">
    <w:nsid w:val="0AF86AF2"/>
    <w:multiLevelType w:val="hybridMultilevel"/>
    <w:tmpl w:val="FB2C7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C51BD"/>
    <w:multiLevelType w:val="hybridMultilevel"/>
    <w:tmpl w:val="2526A34E"/>
    <w:lvl w:ilvl="0" w:tplc="BA7A8BC2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9" w:hanging="360"/>
      </w:pPr>
    </w:lvl>
    <w:lvl w:ilvl="2" w:tplc="0409001B" w:tentative="1">
      <w:start w:val="1"/>
      <w:numFmt w:val="lowerRoman"/>
      <w:lvlText w:val="%3."/>
      <w:lvlJc w:val="right"/>
      <w:pPr>
        <w:ind w:left="2149" w:hanging="180"/>
      </w:pPr>
    </w:lvl>
    <w:lvl w:ilvl="3" w:tplc="0409000F" w:tentative="1">
      <w:start w:val="1"/>
      <w:numFmt w:val="decimal"/>
      <w:lvlText w:val="%4."/>
      <w:lvlJc w:val="left"/>
      <w:pPr>
        <w:ind w:left="2869" w:hanging="360"/>
      </w:pPr>
    </w:lvl>
    <w:lvl w:ilvl="4" w:tplc="04090019" w:tentative="1">
      <w:start w:val="1"/>
      <w:numFmt w:val="lowerLetter"/>
      <w:lvlText w:val="%5."/>
      <w:lvlJc w:val="left"/>
      <w:pPr>
        <w:ind w:left="3589" w:hanging="360"/>
      </w:pPr>
    </w:lvl>
    <w:lvl w:ilvl="5" w:tplc="0409001B" w:tentative="1">
      <w:start w:val="1"/>
      <w:numFmt w:val="lowerRoman"/>
      <w:lvlText w:val="%6."/>
      <w:lvlJc w:val="right"/>
      <w:pPr>
        <w:ind w:left="4309" w:hanging="180"/>
      </w:pPr>
    </w:lvl>
    <w:lvl w:ilvl="6" w:tplc="0409000F" w:tentative="1">
      <w:start w:val="1"/>
      <w:numFmt w:val="decimal"/>
      <w:lvlText w:val="%7."/>
      <w:lvlJc w:val="left"/>
      <w:pPr>
        <w:ind w:left="5029" w:hanging="360"/>
      </w:pPr>
    </w:lvl>
    <w:lvl w:ilvl="7" w:tplc="04090019" w:tentative="1">
      <w:start w:val="1"/>
      <w:numFmt w:val="lowerLetter"/>
      <w:lvlText w:val="%8."/>
      <w:lvlJc w:val="left"/>
      <w:pPr>
        <w:ind w:left="5749" w:hanging="360"/>
      </w:pPr>
    </w:lvl>
    <w:lvl w:ilvl="8" w:tplc="040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3">
    <w:nsid w:val="0CCC0F31"/>
    <w:multiLevelType w:val="hybridMultilevel"/>
    <w:tmpl w:val="700C1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F366FA"/>
    <w:multiLevelType w:val="multilevel"/>
    <w:tmpl w:val="CCAEA4DC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  <w:b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5">
    <w:nsid w:val="151C0E90"/>
    <w:multiLevelType w:val="hybridMultilevel"/>
    <w:tmpl w:val="2526A34E"/>
    <w:lvl w:ilvl="0" w:tplc="BA7A8BC2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9" w:hanging="360"/>
      </w:pPr>
    </w:lvl>
    <w:lvl w:ilvl="2" w:tplc="0409001B" w:tentative="1">
      <w:start w:val="1"/>
      <w:numFmt w:val="lowerRoman"/>
      <w:lvlText w:val="%3."/>
      <w:lvlJc w:val="right"/>
      <w:pPr>
        <w:ind w:left="2149" w:hanging="180"/>
      </w:pPr>
    </w:lvl>
    <w:lvl w:ilvl="3" w:tplc="0409000F" w:tentative="1">
      <w:start w:val="1"/>
      <w:numFmt w:val="decimal"/>
      <w:lvlText w:val="%4."/>
      <w:lvlJc w:val="left"/>
      <w:pPr>
        <w:ind w:left="2869" w:hanging="360"/>
      </w:pPr>
    </w:lvl>
    <w:lvl w:ilvl="4" w:tplc="04090019" w:tentative="1">
      <w:start w:val="1"/>
      <w:numFmt w:val="lowerLetter"/>
      <w:lvlText w:val="%5."/>
      <w:lvlJc w:val="left"/>
      <w:pPr>
        <w:ind w:left="3589" w:hanging="360"/>
      </w:pPr>
    </w:lvl>
    <w:lvl w:ilvl="5" w:tplc="0409001B" w:tentative="1">
      <w:start w:val="1"/>
      <w:numFmt w:val="lowerRoman"/>
      <w:lvlText w:val="%6."/>
      <w:lvlJc w:val="right"/>
      <w:pPr>
        <w:ind w:left="4309" w:hanging="180"/>
      </w:pPr>
    </w:lvl>
    <w:lvl w:ilvl="6" w:tplc="0409000F" w:tentative="1">
      <w:start w:val="1"/>
      <w:numFmt w:val="decimal"/>
      <w:lvlText w:val="%7."/>
      <w:lvlJc w:val="left"/>
      <w:pPr>
        <w:ind w:left="5029" w:hanging="360"/>
      </w:pPr>
    </w:lvl>
    <w:lvl w:ilvl="7" w:tplc="04090019" w:tentative="1">
      <w:start w:val="1"/>
      <w:numFmt w:val="lowerLetter"/>
      <w:lvlText w:val="%8."/>
      <w:lvlJc w:val="left"/>
      <w:pPr>
        <w:ind w:left="5749" w:hanging="360"/>
      </w:pPr>
    </w:lvl>
    <w:lvl w:ilvl="8" w:tplc="040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6">
    <w:nsid w:val="17EC7C49"/>
    <w:multiLevelType w:val="hybridMultilevel"/>
    <w:tmpl w:val="43D4B220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1A1262CD"/>
    <w:multiLevelType w:val="hybridMultilevel"/>
    <w:tmpl w:val="070805E6"/>
    <w:lvl w:ilvl="0" w:tplc="8F7274AA">
      <w:start w:val="1"/>
      <w:numFmt w:val="decimal"/>
      <w:lvlText w:val="%1."/>
      <w:lvlJc w:val="left"/>
      <w:pPr>
        <w:ind w:left="70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8">
    <w:nsid w:val="238311AD"/>
    <w:multiLevelType w:val="hybridMultilevel"/>
    <w:tmpl w:val="9AF6367E"/>
    <w:lvl w:ilvl="0" w:tplc="7B504454">
      <w:start w:val="1"/>
      <w:numFmt w:val="decimal"/>
      <w:lvlText w:val="%1."/>
      <w:lvlJc w:val="left"/>
      <w:pPr>
        <w:ind w:left="1713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9">
    <w:nsid w:val="2B7606E6"/>
    <w:multiLevelType w:val="hybridMultilevel"/>
    <w:tmpl w:val="5E10FC56"/>
    <w:lvl w:ilvl="0" w:tplc="F49833AA">
      <w:start w:val="4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80A1158"/>
    <w:multiLevelType w:val="hybridMultilevel"/>
    <w:tmpl w:val="7E62DA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0FA7B87"/>
    <w:multiLevelType w:val="multilevel"/>
    <w:tmpl w:val="7ACA3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1C562CC"/>
    <w:multiLevelType w:val="hybridMultilevel"/>
    <w:tmpl w:val="BD66648E"/>
    <w:lvl w:ilvl="0" w:tplc="1A742AA8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6B63BF0"/>
    <w:multiLevelType w:val="multilevel"/>
    <w:tmpl w:val="2CA63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AEC610D"/>
    <w:multiLevelType w:val="hybridMultilevel"/>
    <w:tmpl w:val="2526A34E"/>
    <w:lvl w:ilvl="0" w:tplc="BA7A8BC2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9" w:hanging="360"/>
      </w:pPr>
    </w:lvl>
    <w:lvl w:ilvl="2" w:tplc="0409001B" w:tentative="1">
      <w:start w:val="1"/>
      <w:numFmt w:val="lowerRoman"/>
      <w:lvlText w:val="%3."/>
      <w:lvlJc w:val="right"/>
      <w:pPr>
        <w:ind w:left="2149" w:hanging="180"/>
      </w:pPr>
    </w:lvl>
    <w:lvl w:ilvl="3" w:tplc="0409000F" w:tentative="1">
      <w:start w:val="1"/>
      <w:numFmt w:val="decimal"/>
      <w:lvlText w:val="%4."/>
      <w:lvlJc w:val="left"/>
      <w:pPr>
        <w:ind w:left="2869" w:hanging="360"/>
      </w:pPr>
    </w:lvl>
    <w:lvl w:ilvl="4" w:tplc="04090019" w:tentative="1">
      <w:start w:val="1"/>
      <w:numFmt w:val="lowerLetter"/>
      <w:lvlText w:val="%5."/>
      <w:lvlJc w:val="left"/>
      <w:pPr>
        <w:ind w:left="3589" w:hanging="360"/>
      </w:pPr>
    </w:lvl>
    <w:lvl w:ilvl="5" w:tplc="0409001B" w:tentative="1">
      <w:start w:val="1"/>
      <w:numFmt w:val="lowerRoman"/>
      <w:lvlText w:val="%6."/>
      <w:lvlJc w:val="right"/>
      <w:pPr>
        <w:ind w:left="4309" w:hanging="180"/>
      </w:pPr>
    </w:lvl>
    <w:lvl w:ilvl="6" w:tplc="0409000F" w:tentative="1">
      <w:start w:val="1"/>
      <w:numFmt w:val="decimal"/>
      <w:lvlText w:val="%7."/>
      <w:lvlJc w:val="left"/>
      <w:pPr>
        <w:ind w:left="5029" w:hanging="360"/>
      </w:pPr>
    </w:lvl>
    <w:lvl w:ilvl="7" w:tplc="04090019" w:tentative="1">
      <w:start w:val="1"/>
      <w:numFmt w:val="lowerLetter"/>
      <w:lvlText w:val="%8."/>
      <w:lvlJc w:val="left"/>
      <w:pPr>
        <w:ind w:left="5749" w:hanging="360"/>
      </w:pPr>
    </w:lvl>
    <w:lvl w:ilvl="8" w:tplc="040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5">
    <w:nsid w:val="61CC23D7"/>
    <w:multiLevelType w:val="multilevel"/>
    <w:tmpl w:val="36384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9E96FCA"/>
    <w:multiLevelType w:val="hybridMultilevel"/>
    <w:tmpl w:val="9F8C42E6"/>
    <w:lvl w:ilvl="0" w:tplc="D976030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817576"/>
    <w:multiLevelType w:val="hybridMultilevel"/>
    <w:tmpl w:val="AF909E88"/>
    <w:lvl w:ilvl="0" w:tplc="59E2B50E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/>
        <w:color w:val="000000"/>
      </w:rPr>
    </w:lvl>
    <w:lvl w:ilvl="1" w:tplc="04090019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7059506A"/>
    <w:multiLevelType w:val="hybridMultilevel"/>
    <w:tmpl w:val="130C2A48"/>
    <w:lvl w:ilvl="0" w:tplc="E58E300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>
    <w:nsid w:val="72382831"/>
    <w:multiLevelType w:val="hybridMultilevel"/>
    <w:tmpl w:val="DB1A153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7C797730"/>
    <w:multiLevelType w:val="hybridMultilevel"/>
    <w:tmpl w:val="FB4E70EE"/>
    <w:lvl w:ilvl="0" w:tplc="AFB4432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7ED32AB5"/>
    <w:multiLevelType w:val="hybridMultilevel"/>
    <w:tmpl w:val="2526A34E"/>
    <w:lvl w:ilvl="0" w:tplc="BA7A8BC2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9" w:hanging="360"/>
      </w:pPr>
    </w:lvl>
    <w:lvl w:ilvl="2" w:tplc="0409001B" w:tentative="1">
      <w:start w:val="1"/>
      <w:numFmt w:val="lowerRoman"/>
      <w:lvlText w:val="%3."/>
      <w:lvlJc w:val="right"/>
      <w:pPr>
        <w:ind w:left="2149" w:hanging="180"/>
      </w:pPr>
    </w:lvl>
    <w:lvl w:ilvl="3" w:tplc="0409000F" w:tentative="1">
      <w:start w:val="1"/>
      <w:numFmt w:val="decimal"/>
      <w:lvlText w:val="%4."/>
      <w:lvlJc w:val="left"/>
      <w:pPr>
        <w:ind w:left="2869" w:hanging="360"/>
      </w:pPr>
    </w:lvl>
    <w:lvl w:ilvl="4" w:tplc="04090019" w:tentative="1">
      <w:start w:val="1"/>
      <w:numFmt w:val="lowerLetter"/>
      <w:lvlText w:val="%5."/>
      <w:lvlJc w:val="left"/>
      <w:pPr>
        <w:ind w:left="3589" w:hanging="360"/>
      </w:pPr>
    </w:lvl>
    <w:lvl w:ilvl="5" w:tplc="0409001B" w:tentative="1">
      <w:start w:val="1"/>
      <w:numFmt w:val="lowerRoman"/>
      <w:lvlText w:val="%6."/>
      <w:lvlJc w:val="right"/>
      <w:pPr>
        <w:ind w:left="4309" w:hanging="180"/>
      </w:pPr>
    </w:lvl>
    <w:lvl w:ilvl="6" w:tplc="0409000F" w:tentative="1">
      <w:start w:val="1"/>
      <w:numFmt w:val="decimal"/>
      <w:lvlText w:val="%7."/>
      <w:lvlJc w:val="left"/>
      <w:pPr>
        <w:ind w:left="5029" w:hanging="360"/>
      </w:pPr>
    </w:lvl>
    <w:lvl w:ilvl="7" w:tplc="04090019" w:tentative="1">
      <w:start w:val="1"/>
      <w:numFmt w:val="lowerLetter"/>
      <w:lvlText w:val="%8."/>
      <w:lvlJc w:val="left"/>
      <w:pPr>
        <w:ind w:left="5749" w:hanging="360"/>
      </w:pPr>
    </w:lvl>
    <w:lvl w:ilvl="8" w:tplc="0409001B" w:tentative="1">
      <w:start w:val="1"/>
      <w:numFmt w:val="lowerRoman"/>
      <w:lvlText w:val="%9."/>
      <w:lvlJc w:val="right"/>
      <w:pPr>
        <w:ind w:left="6469" w:hanging="180"/>
      </w:pPr>
    </w:lvl>
  </w:abstractNum>
  <w:num w:numId="1">
    <w:abstractNumId w:val="7"/>
  </w:num>
  <w:num w:numId="2">
    <w:abstractNumId w:val="10"/>
  </w:num>
  <w:num w:numId="3">
    <w:abstractNumId w:val="4"/>
  </w:num>
  <w:num w:numId="4">
    <w:abstractNumId w:val="17"/>
  </w:num>
  <w:num w:numId="5">
    <w:abstractNumId w:val="5"/>
  </w:num>
  <w:num w:numId="6">
    <w:abstractNumId w:val="12"/>
  </w:num>
  <w:num w:numId="7">
    <w:abstractNumId w:val="15"/>
  </w:num>
  <w:num w:numId="8">
    <w:abstractNumId w:val="16"/>
  </w:num>
  <w:num w:numId="9">
    <w:abstractNumId w:val="3"/>
  </w:num>
  <w:num w:numId="10">
    <w:abstractNumId w:val="19"/>
  </w:num>
  <w:num w:numId="11">
    <w:abstractNumId w:val="8"/>
  </w:num>
  <w:num w:numId="12">
    <w:abstractNumId w:val="20"/>
  </w:num>
  <w:num w:numId="13">
    <w:abstractNumId w:val="18"/>
  </w:num>
  <w:num w:numId="14">
    <w:abstractNumId w:val="21"/>
  </w:num>
  <w:num w:numId="15">
    <w:abstractNumId w:val="9"/>
  </w:num>
  <w:num w:numId="16">
    <w:abstractNumId w:val="11"/>
  </w:num>
  <w:num w:numId="17">
    <w:abstractNumId w:val="13"/>
  </w:num>
  <w:num w:numId="18">
    <w:abstractNumId w:val="2"/>
  </w:num>
  <w:num w:numId="19">
    <w:abstractNumId w:val="14"/>
  </w:num>
  <w:num w:numId="20">
    <w:abstractNumId w:val="6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766"/>
    <w:rsid w:val="0000379C"/>
    <w:rsid w:val="00012725"/>
    <w:rsid w:val="00031369"/>
    <w:rsid w:val="000540DC"/>
    <w:rsid w:val="00055C97"/>
    <w:rsid w:val="00063100"/>
    <w:rsid w:val="00087C52"/>
    <w:rsid w:val="00090C34"/>
    <w:rsid w:val="000A1DED"/>
    <w:rsid w:val="000B233E"/>
    <w:rsid w:val="000C0161"/>
    <w:rsid w:val="000C02AF"/>
    <w:rsid w:val="000C4972"/>
    <w:rsid w:val="000D3013"/>
    <w:rsid w:val="000E065B"/>
    <w:rsid w:val="000E1513"/>
    <w:rsid w:val="000E3F5D"/>
    <w:rsid w:val="001120D8"/>
    <w:rsid w:val="00112990"/>
    <w:rsid w:val="0011762F"/>
    <w:rsid w:val="0012350A"/>
    <w:rsid w:val="001279F2"/>
    <w:rsid w:val="0013590B"/>
    <w:rsid w:val="00136A62"/>
    <w:rsid w:val="00150D22"/>
    <w:rsid w:val="0015189F"/>
    <w:rsid w:val="00156A10"/>
    <w:rsid w:val="00177943"/>
    <w:rsid w:val="001944BD"/>
    <w:rsid w:val="00196F32"/>
    <w:rsid w:val="001A505B"/>
    <w:rsid w:val="001B6E60"/>
    <w:rsid w:val="001B742F"/>
    <w:rsid w:val="001E1A5E"/>
    <w:rsid w:val="001E60D5"/>
    <w:rsid w:val="001F7950"/>
    <w:rsid w:val="00210DDC"/>
    <w:rsid w:val="00211227"/>
    <w:rsid w:val="00237E80"/>
    <w:rsid w:val="00240964"/>
    <w:rsid w:val="00261C9D"/>
    <w:rsid w:val="00264BFE"/>
    <w:rsid w:val="002774D1"/>
    <w:rsid w:val="00286531"/>
    <w:rsid w:val="002934E0"/>
    <w:rsid w:val="00296FAA"/>
    <w:rsid w:val="002A3290"/>
    <w:rsid w:val="002A60E6"/>
    <w:rsid w:val="002C19F1"/>
    <w:rsid w:val="002C2C7F"/>
    <w:rsid w:val="002D0E4F"/>
    <w:rsid w:val="002F78AC"/>
    <w:rsid w:val="00304BE5"/>
    <w:rsid w:val="00317956"/>
    <w:rsid w:val="00322766"/>
    <w:rsid w:val="00325EAC"/>
    <w:rsid w:val="003313E8"/>
    <w:rsid w:val="00347B78"/>
    <w:rsid w:val="00362A9B"/>
    <w:rsid w:val="00371A5E"/>
    <w:rsid w:val="003814B4"/>
    <w:rsid w:val="00391A58"/>
    <w:rsid w:val="0039728B"/>
    <w:rsid w:val="003B375F"/>
    <w:rsid w:val="003C4CD7"/>
    <w:rsid w:val="003D66B1"/>
    <w:rsid w:val="00413A10"/>
    <w:rsid w:val="00420B09"/>
    <w:rsid w:val="00421D15"/>
    <w:rsid w:val="004334F4"/>
    <w:rsid w:val="00444B4C"/>
    <w:rsid w:val="00452CD2"/>
    <w:rsid w:val="004572B6"/>
    <w:rsid w:val="00480DCB"/>
    <w:rsid w:val="004950AC"/>
    <w:rsid w:val="004A0DBB"/>
    <w:rsid w:val="004B4EF3"/>
    <w:rsid w:val="004B5C66"/>
    <w:rsid w:val="004D2108"/>
    <w:rsid w:val="004D584F"/>
    <w:rsid w:val="00501799"/>
    <w:rsid w:val="00501913"/>
    <w:rsid w:val="00514062"/>
    <w:rsid w:val="00541FD7"/>
    <w:rsid w:val="00543B17"/>
    <w:rsid w:val="0054582B"/>
    <w:rsid w:val="005863DF"/>
    <w:rsid w:val="00587E00"/>
    <w:rsid w:val="005916D8"/>
    <w:rsid w:val="005B2912"/>
    <w:rsid w:val="005B2E6E"/>
    <w:rsid w:val="005C567C"/>
    <w:rsid w:val="005D1C82"/>
    <w:rsid w:val="005F00E8"/>
    <w:rsid w:val="006216C3"/>
    <w:rsid w:val="006312AE"/>
    <w:rsid w:val="006318A8"/>
    <w:rsid w:val="00632763"/>
    <w:rsid w:val="00633159"/>
    <w:rsid w:val="00647B64"/>
    <w:rsid w:val="00695AB9"/>
    <w:rsid w:val="006978FE"/>
    <w:rsid w:val="006A5406"/>
    <w:rsid w:val="006B1989"/>
    <w:rsid w:val="006B1AD9"/>
    <w:rsid w:val="006C0473"/>
    <w:rsid w:val="006C2378"/>
    <w:rsid w:val="006E498B"/>
    <w:rsid w:val="00721C6F"/>
    <w:rsid w:val="007234FD"/>
    <w:rsid w:val="00726527"/>
    <w:rsid w:val="00732A3E"/>
    <w:rsid w:val="0073525A"/>
    <w:rsid w:val="00736F0F"/>
    <w:rsid w:val="00740D16"/>
    <w:rsid w:val="007710A0"/>
    <w:rsid w:val="007A1163"/>
    <w:rsid w:val="007A43CF"/>
    <w:rsid w:val="007C5975"/>
    <w:rsid w:val="007F31AC"/>
    <w:rsid w:val="008000A8"/>
    <w:rsid w:val="00802ED8"/>
    <w:rsid w:val="00816929"/>
    <w:rsid w:val="008A0BEF"/>
    <w:rsid w:val="008A125C"/>
    <w:rsid w:val="008B2308"/>
    <w:rsid w:val="008B3443"/>
    <w:rsid w:val="008B5C8A"/>
    <w:rsid w:val="008C1265"/>
    <w:rsid w:val="008C275D"/>
    <w:rsid w:val="008C2EB3"/>
    <w:rsid w:val="008D6A6B"/>
    <w:rsid w:val="009130C6"/>
    <w:rsid w:val="00940F8C"/>
    <w:rsid w:val="00943C27"/>
    <w:rsid w:val="009619BD"/>
    <w:rsid w:val="009833DA"/>
    <w:rsid w:val="00984D77"/>
    <w:rsid w:val="0098568A"/>
    <w:rsid w:val="009B0DF8"/>
    <w:rsid w:val="009B4997"/>
    <w:rsid w:val="009C15F2"/>
    <w:rsid w:val="009F7DCB"/>
    <w:rsid w:val="00A05E54"/>
    <w:rsid w:val="00A20D4A"/>
    <w:rsid w:val="00A421D1"/>
    <w:rsid w:val="00A636DD"/>
    <w:rsid w:val="00A667A5"/>
    <w:rsid w:val="00AA20FD"/>
    <w:rsid w:val="00AB3CEB"/>
    <w:rsid w:val="00AC033C"/>
    <w:rsid w:val="00AE3C8C"/>
    <w:rsid w:val="00AE6767"/>
    <w:rsid w:val="00AF65F2"/>
    <w:rsid w:val="00B00809"/>
    <w:rsid w:val="00B43B4B"/>
    <w:rsid w:val="00B57E9D"/>
    <w:rsid w:val="00B7782D"/>
    <w:rsid w:val="00B92DD7"/>
    <w:rsid w:val="00B92FFE"/>
    <w:rsid w:val="00BB46D8"/>
    <w:rsid w:val="00BB4C69"/>
    <w:rsid w:val="00BD5D22"/>
    <w:rsid w:val="00BF2D2D"/>
    <w:rsid w:val="00C04136"/>
    <w:rsid w:val="00C04F7E"/>
    <w:rsid w:val="00C25372"/>
    <w:rsid w:val="00C317EA"/>
    <w:rsid w:val="00C521F5"/>
    <w:rsid w:val="00C63DCB"/>
    <w:rsid w:val="00C713FD"/>
    <w:rsid w:val="00C726DB"/>
    <w:rsid w:val="00C850F0"/>
    <w:rsid w:val="00C90881"/>
    <w:rsid w:val="00CA066F"/>
    <w:rsid w:val="00CA6213"/>
    <w:rsid w:val="00CC48A2"/>
    <w:rsid w:val="00CD0E58"/>
    <w:rsid w:val="00CD40C0"/>
    <w:rsid w:val="00CD73BB"/>
    <w:rsid w:val="00D06197"/>
    <w:rsid w:val="00D15AE9"/>
    <w:rsid w:val="00D21BCC"/>
    <w:rsid w:val="00D21CE7"/>
    <w:rsid w:val="00D318B4"/>
    <w:rsid w:val="00D351B7"/>
    <w:rsid w:val="00D36BBF"/>
    <w:rsid w:val="00D46387"/>
    <w:rsid w:val="00D50D60"/>
    <w:rsid w:val="00D51B14"/>
    <w:rsid w:val="00D55F71"/>
    <w:rsid w:val="00D866BF"/>
    <w:rsid w:val="00D94115"/>
    <w:rsid w:val="00DA3D41"/>
    <w:rsid w:val="00DA73FE"/>
    <w:rsid w:val="00DB2E1D"/>
    <w:rsid w:val="00DB7700"/>
    <w:rsid w:val="00DD638F"/>
    <w:rsid w:val="00DE486B"/>
    <w:rsid w:val="00DE5B2C"/>
    <w:rsid w:val="00DF0B3C"/>
    <w:rsid w:val="00DF1C13"/>
    <w:rsid w:val="00E2675F"/>
    <w:rsid w:val="00E33879"/>
    <w:rsid w:val="00E44CC2"/>
    <w:rsid w:val="00E55684"/>
    <w:rsid w:val="00E63AF2"/>
    <w:rsid w:val="00E64934"/>
    <w:rsid w:val="00E70191"/>
    <w:rsid w:val="00E753D6"/>
    <w:rsid w:val="00E81DFB"/>
    <w:rsid w:val="00E82D47"/>
    <w:rsid w:val="00E95B9F"/>
    <w:rsid w:val="00E97354"/>
    <w:rsid w:val="00EA5162"/>
    <w:rsid w:val="00EC065E"/>
    <w:rsid w:val="00EF608F"/>
    <w:rsid w:val="00EF726E"/>
    <w:rsid w:val="00F136B6"/>
    <w:rsid w:val="00F13AC9"/>
    <w:rsid w:val="00F13CD1"/>
    <w:rsid w:val="00F355D3"/>
    <w:rsid w:val="00F4344E"/>
    <w:rsid w:val="00F52F00"/>
    <w:rsid w:val="00F7401E"/>
    <w:rsid w:val="00F7402E"/>
    <w:rsid w:val="00F84E9A"/>
    <w:rsid w:val="00F86ED3"/>
    <w:rsid w:val="00FA43DC"/>
    <w:rsid w:val="00FA661F"/>
    <w:rsid w:val="00FB0F36"/>
    <w:rsid w:val="00FB339A"/>
    <w:rsid w:val="00FD703F"/>
    <w:rsid w:val="00FD7199"/>
    <w:rsid w:val="00FE0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3A77C9-B7EF-4259-AB9F-A01BC25C4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27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2766"/>
    <w:pPr>
      <w:ind w:left="720"/>
      <w:contextualSpacing/>
    </w:pPr>
  </w:style>
  <w:style w:type="character" w:customStyle="1" w:styleId="docdata">
    <w:name w:val="docdata"/>
    <w:aliases w:val="docy,v5,2345,baiaagaaboqcaaad5qqaaaxzbaaaaaaaaaaaaaaaaaaaaaaaaaaaaaaaaaaaaaaaaaaaaaaaaaaaaaaaaaaaaaaaaaaaaaaaaaaaaaaaaaaaaaaaaaaaaaaaaaaaaaaaaaaaaaaaaaaaaaaaaaaaaaaaaaaaaaaaaaaaaaaaaaaaaaaaaaaaaaaaaaaaaaaaaaaaaaaaaaaaaaaaaaaaaaaaaaaaaaaaaaaaaaaa"/>
    <w:basedOn w:val="a0"/>
    <w:rsid w:val="006B1989"/>
  </w:style>
  <w:style w:type="paragraph" w:customStyle="1" w:styleId="5316">
    <w:name w:val="5316"/>
    <w:aliases w:val="baiaagaaboqcaaadrxaaaavveaaaaaaaaaaaaaaaaaaaaaaaaaaaaaaaaaaaaaaaaaaaaaaaaaaaaaaaaaaaaaaaaaaaaaaaaaaaaaaaaaaaaaaaaaaaaaaaaaaaaaaaaaaaaaaaaaaaaaaaaaaaaaaaaaaaaaaaaaaaaaaaaaaaaaaaaaaaaaaaaaaaaaaaaaaaaaaaaaaaaaaaaaaaaaaaaaaaaaaaaaaaaaaa"/>
    <w:basedOn w:val="a"/>
    <w:rsid w:val="00F7402E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4">
    <w:name w:val="Normal (Web)"/>
    <w:basedOn w:val="a"/>
    <w:uiPriority w:val="99"/>
    <w:unhideWhenUsed/>
    <w:rsid w:val="00F7402E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5">
    <w:name w:val="Hyperlink"/>
    <w:basedOn w:val="a0"/>
    <w:uiPriority w:val="99"/>
    <w:semiHidden/>
    <w:unhideWhenUsed/>
    <w:rsid w:val="00F7402E"/>
    <w:rPr>
      <w:color w:val="0000FF"/>
      <w:u w:val="single"/>
    </w:rPr>
  </w:style>
  <w:style w:type="paragraph" w:customStyle="1" w:styleId="2666">
    <w:name w:val="2666"/>
    <w:aliases w:val="baiaagaaboqcaaadowgaaawxcaaaaaaaaaaaaaaaaaaaaaaaaaaaaaaaaaaaaaaaaaaaaaaaaaaaaaaaaaaaaaaaaaaaaaaaaaaaaaaaaaaaaaaaaaaaaaaaaaaaaaaaaaaaaaaaaaaaaaaaaaaaaaaaaaaaaaaaaaaaaaaaaaaaaaaaaaaaaaaaaaaaaaaaaaaaaaaaaaaaaaaaaaaaaaaaaaaaaaaaaaaaaaaa"/>
    <w:basedOn w:val="a"/>
    <w:rsid w:val="00F7402E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D21CE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21CE7"/>
    <w:rPr>
      <w:rFonts w:ascii="Segoe UI" w:eastAsia="Times New Roman" w:hAnsi="Segoe UI" w:cs="Segoe UI"/>
      <w:sz w:val="18"/>
      <w:szCs w:val="18"/>
      <w:lang w:val="uk-UA" w:eastAsia="ru-RU"/>
    </w:rPr>
  </w:style>
  <w:style w:type="paragraph" w:customStyle="1" w:styleId="2630">
    <w:name w:val="2630"/>
    <w:aliases w:val="baiaagaaboqcaaadlgyaaau8bgaaaaaaaaaaaaaaaaaaaaaaaaaaaaaaaaaaaaaaaaaaaaaaaaaaaaaaaaaaaaaaaaaaaaaaaaaaaaaaaaaaaaaaaaaaaaaaaaaaaaaaaaaaaaaaaaaaaaaaaaaaaaaaaaaaaaaaaaaaaaaaaaaaaaaaaaaaaaaaaaaaaaaaaaaaaaaaaaaaaaaaaaaaaaaaaaaaaaaaaaaaaaaa"/>
    <w:basedOn w:val="a"/>
    <w:rsid w:val="00BD5D22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8">
    <w:name w:val="Title"/>
    <w:basedOn w:val="a"/>
    <w:next w:val="a"/>
    <w:link w:val="a9"/>
    <w:uiPriority w:val="10"/>
    <w:qFormat/>
    <w:rsid w:val="0081692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Название Знак"/>
    <w:basedOn w:val="a0"/>
    <w:link w:val="a8"/>
    <w:uiPriority w:val="10"/>
    <w:rsid w:val="00816929"/>
    <w:rPr>
      <w:rFonts w:asciiTheme="majorHAnsi" w:eastAsiaTheme="majorEastAsia" w:hAnsiTheme="majorHAnsi" w:cstheme="majorBidi"/>
      <w:spacing w:val="-10"/>
      <w:kern w:val="28"/>
      <w:sz w:val="56"/>
      <w:szCs w:val="5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7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5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5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7423</Words>
  <Characters>4232</Characters>
  <Application>Microsoft Office Word</Application>
  <DocSecurity>0</DocSecurity>
  <Lines>35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Asus</cp:lastModifiedBy>
  <cp:revision>2</cp:revision>
  <cp:lastPrinted>2023-09-21T10:30:00Z</cp:lastPrinted>
  <dcterms:created xsi:type="dcterms:W3CDTF">2023-12-06T14:47:00Z</dcterms:created>
  <dcterms:modified xsi:type="dcterms:W3CDTF">2023-12-06T14:47:00Z</dcterms:modified>
</cp:coreProperties>
</file>